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C386B" w14:textId="2A567488" w:rsidR="00517569" w:rsidRPr="00C569B5" w:rsidRDefault="00517569" w:rsidP="00517569">
      <w:pPr>
        <w:rPr>
          <w:rFonts w:ascii="Arial" w:hAnsi="Arial" w:cs="Arial"/>
          <w:b/>
          <w:color w:val="5E95A7"/>
          <w:sz w:val="28"/>
        </w:rPr>
      </w:pPr>
      <w:r w:rsidRPr="00C569B5">
        <w:rPr>
          <w:rFonts w:ascii="Arial" w:hAnsi="Arial" w:cs="Arial"/>
          <w:b/>
          <w:color w:val="5E95A7"/>
          <w:sz w:val="28"/>
        </w:rPr>
        <w:t xml:space="preserve">GSMA </w:t>
      </w:r>
      <w:r w:rsidR="00A7250E">
        <w:rPr>
          <w:rFonts w:ascii="Arial" w:hAnsi="Arial" w:cs="Arial"/>
          <w:b/>
          <w:color w:val="5E95A7"/>
          <w:sz w:val="28"/>
        </w:rPr>
        <w:t>M4D Utilities</w:t>
      </w:r>
      <w:r w:rsidRPr="00C569B5">
        <w:rPr>
          <w:rFonts w:ascii="Arial" w:hAnsi="Arial" w:cs="Arial"/>
          <w:b/>
          <w:color w:val="5E95A7"/>
          <w:sz w:val="28"/>
        </w:rPr>
        <w:t xml:space="preserve"> Innovation Fund </w:t>
      </w:r>
    </w:p>
    <w:p w14:paraId="3C3D59CE" w14:textId="51C1519C" w:rsidR="00517569" w:rsidRPr="00C569B5" w:rsidRDefault="00517569" w:rsidP="00517569">
      <w:pPr>
        <w:pStyle w:val="CoffeyTitle0Blue"/>
        <w:rPr>
          <w:rFonts w:cs="Arial"/>
          <w:color w:val="5E95A7"/>
          <w:sz w:val="22"/>
          <w:szCs w:val="20"/>
        </w:rPr>
      </w:pPr>
      <w:r w:rsidRPr="00C569B5">
        <w:rPr>
          <w:rFonts w:cs="Arial"/>
          <w:b/>
          <w:color w:val="5E95A7"/>
          <w:sz w:val="28"/>
        </w:rPr>
        <w:t xml:space="preserve">Concept Note Guidance for </w:t>
      </w:r>
      <w:r w:rsidR="001A79E8">
        <w:rPr>
          <w:rFonts w:cs="Arial"/>
          <w:b/>
          <w:color w:val="5E95A7"/>
          <w:sz w:val="28"/>
        </w:rPr>
        <w:t>Utility Partnership</w:t>
      </w:r>
      <w:r w:rsidR="0029148D">
        <w:rPr>
          <w:rFonts w:cs="Arial"/>
          <w:b/>
          <w:color w:val="5E95A7"/>
          <w:sz w:val="28"/>
        </w:rPr>
        <w:t xml:space="preserve"> Grants</w:t>
      </w:r>
      <w:r w:rsidRPr="00C569B5">
        <w:rPr>
          <w:rFonts w:cs="Arial"/>
          <w:color w:val="5E95A7"/>
          <w:sz w:val="22"/>
        </w:rPr>
        <w:t xml:space="preserve"> </w:t>
      </w:r>
    </w:p>
    <w:p w14:paraId="18AB1445" w14:textId="77777777" w:rsidR="00517569" w:rsidRPr="003B6836" w:rsidRDefault="00517569" w:rsidP="00517569">
      <w:pPr>
        <w:pStyle w:val="CoffeyTitle0Blue"/>
        <w:spacing w:before="100" w:beforeAutospacing="1" w:after="100" w:afterAutospacing="1" w:line="240" w:lineRule="auto"/>
        <w:rPr>
          <w:rFonts w:cs="Arial"/>
          <w:color w:val="5E95A7"/>
          <w:sz w:val="28"/>
          <w:szCs w:val="20"/>
        </w:rPr>
      </w:pPr>
      <w:r w:rsidRPr="003B6836">
        <w:rPr>
          <w:rFonts w:cs="Arial"/>
          <w:color w:val="5E95A7"/>
          <w:sz w:val="28"/>
          <w:szCs w:val="20"/>
        </w:rPr>
        <w:t>Background for applicants</w:t>
      </w:r>
    </w:p>
    <w:p w14:paraId="76356C23" w14:textId="2EEB903D" w:rsidR="00517569" w:rsidRPr="003B6836" w:rsidRDefault="00517569" w:rsidP="00517569">
      <w:pPr>
        <w:pStyle w:val="CoffeyParagraph"/>
        <w:rPr>
          <w:sz w:val="22"/>
        </w:rPr>
      </w:pPr>
      <w:r w:rsidRPr="003B6836">
        <w:rPr>
          <w:sz w:val="22"/>
        </w:rPr>
        <w:t xml:space="preserve">Applications for funding by the </w:t>
      </w:r>
      <w:r w:rsidRPr="003B6836">
        <w:rPr>
          <w:b/>
          <w:bCs/>
          <w:sz w:val="22"/>
          <w:lang w:val="en-US"/>
        </w:rPr>
        <w:t xml:space="preserve">GSMA </w:t>
      </w:r>
      <w:r w:rsidR="00A7250E">
        <w:rPr>
          <w:b/>
          <w:bCs/>
          <w:sz w:val="22"/>
          <w:lang w:val="en-US"/>
        </w:rPr>
        <w:t>M4D Utilities</w:t>
      </w:r>
      <w:r w:rsidRPr="003B6836">
        <w:rPr>
          <w:b/>
          <w:bCs/>
          <w:sz w:val="22"/>
          <w:lang w:val="en-US"/>
        </w:rPr>
        <w:t xml:space="preserve"> Innovation Fund for </w:t>
      </w:r>
      <w:r w:rsidR="001A79E8">
        <w:rPr>
          <w:b/>
          <w:bCs/>
          <w:sz w:val="22"/>
          <w:lang w:val="en-US"/>
        </w:rPr>
        <w:t>Utility Partnership</w:t>
      </w:r>
      <w:r w:rsidR="0029148D">
        <w:rPr>
          <w:b/>
          <w:bCs/>
          <w:sz w:val="22"/>
          <w:lang w:val="en-US"/>
        </w:rPr>
        <w:t xml:space="preserve"> Grants</w:t>
      </w:r>
      <w:r w:rsidRPr="003B6836">
        <w:rPr>
          <w:b/>
          <w:bCs/>
          <w:sz w:val="22"/>
          <w:lang w:val="en-US"/>
        </w:rPr>
        <w:t xml:space="preserve"> </w:t>
      </w:r>
      <w:r w:rsidRPr="003B6836">
        <w:rPr>
          <w:sz w:val="22"/>
        </w:rPr>
        <w:t xml:space="preserve">pass through a two-stage application process. The first stage involves the preparation and submission of a simple </w:t>
      </w:r>
      <w:r w:rsidRPr="003B6836">
        <w:rPr>
          <w:b/>
          <w:sz w:val="22"/>
        </w:rPr>
        <w:t>Concept Note</w:t>
      </w:r>
      <w:r w:rsidRPr="003B6836">
        <w:rPr>
          <w:sz w:val="22"/>
        </w:rPr>
        <w:t>.</w:t>
      </w:r>
    </w:p>
    <w:p w14:paraId="7A826915" w14:textId="658C5B5C" w:rsidR="00517569" w:rsidRPr="003B6836" w:rsidRDefault="00517569" w:rsidP="00517569">
      <w:pPr>
        <w:pStyle w:val="CoffeyParagraph"/>
        <w:rPr>
          <w:sz w:val="22"/>
        </w:rPr>
      </w:pPr>
      <w:r w:rsidRPr="003B6836">
        <w:rPr>
          <w:sz w:val="22"/>
        </w:rPr>
        <w:t xml:space="preserve">Before completing the Concept Note, applicants must review the </w:t>
      </w:r>
      <w:r w:rsidRPr="003B6836">
        <w:rPr>
          <w:b/>
          <w:sz w:val="22"/>
        </w:rPr>
        <w:t>Term Sheet</w:t>
      </w:r>
      <w:r w:rsidRPr="003B6836">
        <w:rPr>
          <w:sz w:val="22"/>
        </w:rPr>
        <w:t xml:space="preserve"> for the </w:t>
      </w:r>
      <w:r w:rsidRPr="003B6836">
        <w:rPr>
          <w:b/>
          <w:bCs/>
          <w:sz w:val="22"/>
          <w:lang w:val="en-US"/>
        </w:rPr>
        <w:t xml:space="preserve">GSMA </w:t>
      </w:r>
      <w:r w:rsidR="00A7250E">
        <w:rPr>
          <w:b/>
          <w:bCs/>
          <w:sz w:val="22"/>
          <w:lang w:val="en-US"/>
        </w:rPr>
        <w:t>M4D Utilities</w:t>
      </w:r>
      <w:r w:rsidRPr="003B6836">
        <w:rPr>
          <w:b/>
          <w:bCs/>
          <w:sz w:val="22"/>
          <w:lang w:val="en-US"/>
        </w:rPr>
        <w:t xml:space="preserve"> Innovation Fund for </w:t>
      </w:r>
      <w:r w:rsidR="001A79E8">
        <w:rPr>
          <w:b/>
          <w:bCs/>
          <w:sz w:val="22"/>
          <w:lang w:val="en-US"/>
        </w:rPr>
        <w:t>Utility Partnership</w:t>
      </w:r>
      <w:r w:rsidR="0029148D">
        <w:rPr>
          <w:b/>
          <w:bCs/>
          <w:sz w:val="22"/>
          <w:lang w:val="en-US"/>
        </w:rPr>
        <w:t xml:space="preserve"> Grants</w:t>
      </w:r>
      <w:r w:rsidRPr="003B6836">
        <w:rPr>
          <w:sz w:val="22"/>
        </w:rPr>
        <w:t xml:space="preserve">. The Term Sheet sets out the key criteria against which Funds will be awarded. </w:t>
      </w:r>
    </w:p>
    <w:p w14:paraId="780639E5" w14:textId="77777777" w:rsidR="00517569" w:rsidRPr="003B6836" w:rsidRDefault="00517569" w:rsidP="00517569">
      <w:pPr>
        <w:pStyle w:val="CoffeyParagraph"/>
        <w:rPr>
          <w:sz w:val="22"/>
        </w:rPr>
      </w:pPr>
      <w:r w:rsidRPr="003B6836">
        <w:rPr>
          <w:sz w:val="22"/>
        </w:rPr>
        <w:t xml:space="preserve">Concept Notes are reviewed by the Fund Manager and only those Concept Notes that meet the objective of the Fund, and where the lead applicant is eligible, will be invited in to develop a full </w:t>
      </w:r>
      <w:r w:rsidRPr="003B6836">
        <w:rPr>
          <w:b/>
          <w:sz w:val="22"/>
        </w:rPr>
        <w:t>Application</w:t>
      </w:r>
      <w:r w:rsidRPr="003B6836">
        <w:rPr>
          <w:sz w:val="22"/>
        </w:rPr>
        <w:t xml:space="preserve">. </w:t>
      </w:r>
    </w:p>
    <w:p w14:paraId="21E7FC5B" w14:textId="77777777" w:rsidR="00517569" w:rsidRPr="003B6836" w:rsidRDefault="00517569" w:rsidP="00517569">
      <w:pPr>
        <w:pStyle w:val="CoffeyParagraph"/>
        <w:rPr>
          <w:sz w:val="22"/>
        </w:rPr>
      </w:pPr>
      <w:r w:rsidRPr="003B6836">
        <w:rPr>
          <w:sz w:val="22"/>
        </w:rPr>
        <w:t xml:space="preserve">A successful Concept Note does not in any way imply that the subsequent Application will be funded. </w:t>
      </w:r>
    </w:p>
    <w:p w14:paraId="5BC8F3C4" w14:textId="77777777" w:rsidR="00517569" w:rsidRPr="003B6836" w:rsidRDefault="00517569" w:rsidP="00517569">
      <w:pPr>
        <w:pStyle w:val="CoffeyTitle0Blue"/>
        <w:spacing w:before="100" w:beforeAutospacing="1" w:after="100" w:afterAutospacing="1" w:line="240" w:lineRule="auto"/>
        <w:rPr>
          <w:rFonts w:cs="Arial"/>
          <w:color w:val="5E95A7"/>
          <w:sz w:val="28"/>
          <w:szCs w:val="20"/>
        </w:rPr>
      </w:pPr>
      <w:r w:rsidRPr="003B6836">
        <w:rPr>
          <w:rFonts w:cs="Arial"/>
          <w:color w:val="5E95A7"/>
          <w:sz w:val="28"/>
          <w:szCs w:val="20"/>
        </w:rPr>
        <w:t>How to complete the Concept Note</w:t>
      </w:r>
    </w:p>
    <w:p w14:paraId="473C95B2" w14:textId="77777777" w:rsidR="00517569" w:rsidRPr="003B6836" w:rsidRDefault="00517569" w:rsidP="00517569">
      <w:pPr>
        <w:pStyle w:val="CoffeyParagraph"/>
        <w:rPr>
          <w:sz w:val="22"/>
        </w:rPr>
      </w:pPr>
      <w:r w:rsidRPr="003B6836">
        <w:rPr>
          <w:sz w:val="22"/>
        </w:rPr>
        <w:t xml:space="preserve">If, having reviewed the Term Sheet, you believe that your organization and project are eligible, please complete each section of the Concept Note. Please be as concise as possible and address the </w:t>
      </w:r>
      <w:proofErr w:type="gramStart"/>
      <w:r w:rsidRPr="003B6836">
        <w:rPr>
          <w:sz w:val="22"/>
        </w:rPr>
        <w:t>questions</w:t>
      </w:r>
      <w:proofErr w:type="gramEnd"/>
      <w:r w:rsidRPr="003B6836">
        <w:rPr>
          <w:sz w:val="22"/>
        </w:rPr>
        <w:t xml:space="preserve"> in each section. </w:t>
      </w:r>
    </w:p>
    <w:p w14:paraId="7A47B24A" w14:textId="77777777" w:rsidR="00517569" w:rsidRPr="003B6836" w:rsidRDefault="00517569" w:rsidP="00517569">
      <w:pPr>
        <w:pStyle w:val="CoffeyParagraph"/>
        <w:spacing w:before="100" w:beforeAutospacing="1" w:after="100" w:afterAutospacing="1" w:line="240" w:lineRule="auto"/>
        <w:rPr>
          <w:rFonts w:cs="Arial"/>
          <w:sz w:val="22"/>
          <w:szCs w:val="20"/>
        </w:rPr>
      </w:pPr>
      <w:r w:rsidRPr="003B6836">
        <w:rPr>
          <w:rFonts w:cs="Arial"/>
          <w:sz w:val="22"/>
          <w:szCs w:val="20"/>
        </w:rPr>
        <w:t>Please use an appropriate balance of qualitative and quantitative information where possible so that the reviewers can understand the scope and scale of your project, as well as its likely impact.</w:t>
      </w:r>
    </w:p>
    <w:p w14:paraId="2B8FBEEA" w14:textId="495B830A" w:rsidR="00517569" w:rsidRPr="003B6836" w:rsidRDefault="00517569" w:rsidP="00517569">
      <w:pPr>
        <w:pStyle w:val="CoffeyParagraph"/>
        <w:spacing w:before="100" w:beforeAutospacing="1" w:after="100" w:afterAutospacing="1" w:line="240" w:lineRule="auto"/>
        <w:rPr>
          <w:rFonts w:cs="Arial"/>
          <w:sz w:val="22"/>
          <w:szCs w:val="20"/>
        </w:rPr>
      </w:pPr>
      <w:r w:rsidRPr="003B6836">
        <w:rPr>
          <w:rFonts w:cs="Arial"/>
          <w:sz w:val="22"/>
          <w:szCs w:val="20"/>
        </w:rPr>
        <w:t xml:space="preserve">It is important that you complete each section of the Concept Note. However, please note that </w:t>
      </w:r>
      <w:r w:rsidRPr="003B6836">
        <w:rPr>
          <w:rFonts w:cs="Arial"/>
          <w:b/>
          <w:sz w:val="22"/>
          <w:szCs w:val="20"/>
        </w:rPr>
        <w:t>the completed Concept Note must not exceed 3 pages in length</w:t>
      </w:r>
      <w:r w:rsidRPr="003B6836">
        <w:rPr>
          <w:rFonts w:cs="Arial"/>
          <w:sz w:val="22"/>
          <w:szCs w:val="20"/>
        </w:rPr>
        <w:t>. Feel free to re-size the boxes as needed so you can focus on the most cr</w:t>
      </w:r>
      <w:r w:rsidR="00D94F10">
        <w:rPr>
          <w:rFonts w:cs="Arial"/>
          <w:sz w:val="22"/>
          <w:szCs w:val="20"/>
        </w:rPr>
        <w:t>itical elements of your concept and please remove this concept note guidance page before submitting.</w:t>
      </w:r>
    </w:p>
    <w:p w14:paraId="2AB62610" w14:textId="5417C840" w:rsidR="00517569" w:rsidRPr="00263AC7" w:rsidRDefault="00905C5B" w:rsidP="00D94F10">
      <w:pPr>
        <w:pStyle w:val="CoffeyParagraph"/>
        <w:spacing w:before="100" w:beforeAutospacing="1" w:after="100" w:afterAutospacing="1" w:line="240" w:lineRule="auto"/>
        <w:rPr>
          <w:rFonts w:cs="Arial"/>
          <w:szCs w:val="20"/>
        </w:rPr>
      </w:pPr>
      <w:r w:rsidRPr="003B6836">
        <w:rPr>
          <w:rFonts w:cs="Arial"/>
          <w:sz w:val="22"/>
          <w:szCs w:val="20"/>
        </w:rPr>
        <w:t xml:space="preserve">Please </w:t>
      </w:r>
      <w:r>
        <w:rPr>
          <w:rFonts w:cs="Arial"/>
          <w:sz w:val="22"/>
          <w:szCs w:val="20"/>
        </w:rPr>
        <w:t xml:space="preserve">submit the </w:t>
      </w:r>
      <w:r w:rsidRPr="003B6836">
        <w:rPr>
          <w:rFonts w:cs="Arial"/>
          <w:sz w:val="22"/>
          <w:szCs w:val="20"/>
        </w:rPr>
        <w:t xml:space="preserve">completed Concept Note </w:t>
      </w:r>
      <w:r>
        <w:rPr>
          <w:rFonts w:cs="Arial"/>
          <w:sz w:val="22"/>
          <w:szCs w:val="20"/>
        </w:rPr>
        <w:t>by following the steps outlined on the GSM</w:t>
      </w:r>
      <w:bookmarkStart w:id="0" w:name="_GoBack"/>
      <w:bookmarkEnd w:id="0"/>
      <w:r>
        <w:rPr>
          <w:rFonts w:cs="Arial"/>
          <w:sz w:val="22"/>
          <w:szCs w:val="20"/>
        </w:rPr>
        <w:t>A website</w:t>
      </w:r>
      <w:r w:rsidR="00D94F10">
        <w:t>.</w:t>
      </w:r>
      <w:r w:rsidR="00517569" w:rsidRPr="00263AC7">
        <w:rPr>
          <w:rFonts w:cs="Arial"/>
          <w:szCs w:val="20"/>
        </w:rPr>
        <w:br w:type="page"/>
      </w:r>
    </w:p>
    <w:p w14:paraId="28DEEEEF" w14:textId="77777777" w:rsidR="00517569" w:rsidRPr="00263AC7" w:rsidRDefault="00517569" w:rsidP="00517569">
      <w:pPr>
        <w:pStyle w:val="CoffeyParagraph"/>
        <w:rPr>
          <w:rFonts w:cs="Arial"/>
          <w:szCs w:val="20"/>
        </w:rPr>
      </w:pPr>
    </w:p>
    <w:tbl>
      <w:tblPr>
        <w:tblStyle w:val="TableGrid"/>
        <w:tblW w:w="9214" w:type="dxa"/>
        <w:tblInd w:w="108" w:type="dxa"/>
        <w:tblLook w:val="04A0" w:firstRow="1" w:lastRow="0" w:firstColumn="1" w:lastColumn="0" w:noHBand="0" w:noVBand="1"/>
      </w:tblPr>
      <w:tblGrid>
        <w:gridCol w:w="2552"/>
        <w:gridCol w:w="1559"/>
        <w:gridCol w:w="5103"/>
      </w:tblGrid>
      <w:tr w:rsidR="00517569" w:rsidRPr="00263AC7" w14:paraId="319F84BB" w14:textId="77777777" w:rsidTr="00A7250E">
        <w:tc>
          <w:tcPr>
            <w:tcW w:w="2552" w:type="dxa"/>
            <w:shd w:val="clear" w:color="auto" w:fill="5E95A7"/>
          </w:tcPr>
          <w:p w14:paraId="0B81065E" w14:textId="77777777" w:rsidR="00517569" w:rsidRPr="00263AC7" w:rsidRDefault="00517569" w:rsidP="00FC5EEB">
            <w:pPr>
              <w:pStyle w:val="CoffeyParagraphWhite"/>
            </w:pPr>
            <w:r w:rsidRPr="00FC5EEB">
              <w:t>Name of applying organisation</w:t>
            </w:r>
          </w:p>
        </w:tc>
        <w:tc>
          <w:tcPr>
            <w:tcW w:w="6662" w:type="dxa"/>
            <w:gridSpan w:val="2"/>
          </w:tcPr>
          <w:p w14:paraId="6FDDF8D2" w14:textId="77777777" w:rsidR="00517569" w:rsidRPr="00263AC7" w:rsidRDefault="00517569" w:rsidP="00A7250E">
            <w:pPr>
              <w:pStyle w:val="CoffeyParagraph"/>
              <w:spacing w:line="240" w:lineRule="auto"/>
              <w:rPr>
                <w:rFonts w:cs="Arial"/>
                <w:b/>
                <w:szCs w:val="20"/>
              </w:rPr>
            </w:pPr>
          </w:p>
        </w:tc>
      </w:tr>
      <w:tr w:rsidR="00517569" w:rsidRPr="00263AC7" w14:paraId="3CA2D4B6" w14:textId="77777777" w:rsidTr="003B6836">
        <w:tc>
          <w:tcPr>
            <w:tcW w:w="9214" w:type="dxa"/>
            <w:gridSpan w:val="3"/>
            <w:shd w:val="clear" w:color="auto" w:fill="5E95A7"/>
          </w:tcPr>
          <w:p w14:paraId="4FB3B7E6" w14:textId="77777777" w:rsidR="00517569" w:rsidRPr="00263AC7" w:rsidRDefault="00517569" w:rsidP="00FC5EEB">
            <w:pPr>
              <w:pStyle w:val="CoffeyParagraphWhite"/>
            </w:pPr>
            <w:r w:rsidRPr="00FC5EEB">
              <w:t>Address for correspondence</w:t>
            </w:r>
          </w:p>
        </w:tc>
      </w:tr>
      <w:tr w:rsidR="00517569" w:rsidRPr="00263AC7" w14:paraId="38573230" w14:textId="77777777" w:rsidTr="00A7250E">
        <w:tc>
          <w:tcPr>
            <w:tcW w:w="9214" w:type="dxa"/>
            <w:gridSpan w:val="3"/>
          </w:tcPr>
          <w:p w14:paraId="4DC72202" w14:textId="77777777" w:rsidR="00517569" w:rsidRPr="00263AC7" w:rsidRDefault="00517569" w:rsidP="00A7250E">
            <w:pPr>
              <w:pStyle w:val="CoffeyParagraph"/>
              <w:spacing w:before="0" w:line="240" w:lineRule="auto"/>
              <w:rPr>
                <w:rFonts w:cs="Arial"/>
                <w:szCs w:val="20"/>
              </w:rPr>
            </w:pPr>
          </w:p>
          <w:p w14:paraId="6B708309" w14:textId="77777777" w:rsidR="00517569" w:rsidRPr="00263AC7" w:rsidRDefault="00517569" w:rsidP="00A7250E">
            <w:pPr>
              <w:pStyle w:val="CoffeyParagraph"/>
              <w:spacing w:before="0" w:line="240" w:lineRule="auto"/>
              <w:rPr>
                <w:rFonts w:cs="Arial"/>
                <w:szCs w:val="20"/>
              </w:rPr>
            </w:pPr>
          </w:p>
          <w:p w14:paraId="565FE814" w14:textId="77777777" w:rsidR="00517569" w:rsidRPr="00263AC7" w:rsidRDefault="00517569" w:rsidP="00A7250E">
            <w:pPr>
              <w:pStyle w:val="CoffeyParagraph"/>
              <w:spacing w:before="0" w:line="240" w:lineRule="auto"/>
              <w:rPr>
                <w:rFonts w:cs="Arial"/>
                <w:szCs w:val="20"/>
              </w:rPr>
            </w:pPr>
          </w:p>
        </w:tc>
      </w:tr>
      <w:tr w:rsidR="00517569" w:rsidRPr="00263AC7" w14:paraId="7EF6675B" w14:textId="77777777" w:rsidTr="003B6836">
        <w:tc>
          <w:tcPr>
            <w:tcW w:w="2552" w:type="dxa"/>
            <w:shd w:val="clear" w:color="auto" w:fill="5E95A7"/>
          </w:tcPr>
          <w:p w14:paraId="042D3D00" w14:textId="77777777" w:rsidR="00517569" w:rsidRPr="00263AC7" w:rsidRDefault="00517569" w:rsidP="00FC5EEB">
            <w:pPr>
              <w:pStyle w:val="CoffeyParagraphWhite"/>
            </w:pPr>
            <w:r w:rsidRPr="00263AC7">
              <w:t>Telephone</w:t>
            </w:r>
          </w:p>
        </w:tc>
        <w:tc>
          <w:tcPr>
            <w:tcW w:w="6662" w:type="dxa"/>
            <w:gridSpan w:val="2"/>
          </w:tcPr>
          <w:p w14:paraId="5689C925" w14:textId="77777777" w:rsidR="00517569" w:rsidRPr="00263AC7" w:rsidRDefault="00517569" w:rsidP="00A7250E">
            <w:pPr>
              <w:pStyle w:val="CoffeyParagraph"/>
              <w:spacing w:before="0" w:after="0" w:line="240" w:lineRule="auto"/>
              <w:rPr>
                <w:rFonts w:cs="Arial"/>
                <w:szCs w:val="20"/>
              </w:rPr>
            </w:pPr>
          </w:p>
        </w:tc>
      </w:tr>
      <w:tr w:rsidR="00517569" w:rsidRPr="00263AC7" w14:paraId="261D7AA0" w14:textId="77777777" w:rsidTr="003B6836">
        <w:tc>
          <w:tcPr>
            <w:tcW w:w="2552" w:type="dxa"/>
            <w:shd w:val="clear" w:color="auto" w:fill="5E95A7"/>
          </w:tcPr>
          <w:p w14:paraId="0509A5FC" w14:textId="77777777" w:rsidR="00517569" w:rsidRPr="00263AC7" w:rsidRDefault="00517569" w:rsidP="00FC5EEB">
            <w:pPr>
              <w:pStyle w:val="CoffeyParagraphWhite"/>
            </w:pPr>
            <w:r w:rsidRPr="00263AC7">
              <w:t xml:space="preserve">Email </w:t>
            </w:r>
          </w:p>
        </w:tc>
        <w:tc>
          <w:tcPr>
            <w:tcW w:w="6662" w:type="dxa"/>
            <w:gridSpan w:val="2"/>
          </w:tcPr>
          <w:p w14:paraId="5E315883" w14:textId="77777777" w:rsidR="00517569" w:rsidRPr="00263AC7" w:rsidRDefault="00517569" w:rsidP="00A7250E">
            <w:pPr>
              <w:pStyle w:val="CoffeyParagraph"/>
              <w:spacing w:before="0" w:after="0" w:line="240" w:lineRule="auto"/>
              <w:rPr>
                <w:rFonts w:cs="Arial"/>
                <w:szCs w:val="20"/>
              </w:rPr>
            </w:pPr>
          </w:p>
        </w:tc>
      </w:tr>
      <w:tr w:rsidR="00517569" w:rsidRPr="00263AC7" w14:paraId="1F368037" w14:textId="77777777" w:rsidTr="003B6836">
        <w:tc>
          <w:tcPr>
            <w:tcW w:w="2552" w:type="dxa"/>
            <w:shd w:val="clear" w:color="auto" w:fill="5E95A7"/>
          </w:tcPr>
          <w:p w14:paraId="53F60837" w14:textId="06C5D528" w:rsidR="00517569" w:rsidRPr="00263AC7" w:rsidRDefault="00517569" w:rsidP="00FC5EEB">
            <w:pPr>
              <w:pStyle w:val="CoffeyParagraphWhite"/>
            </w:pPr>
            <w:r w:rsidRPr="00263AC7">
              <w:t>Contact name</w:t>
            </w:r>
            <w:r w:rsidR="002B04DB">
              <w:t>, position</w:t>
            </w:r>
            <w:r w:rsidRPr="00263AC7">
              <w:t xml:space="preserve"> </w:t>
            </w:r>
          </w:p>
        </w:tc>
        <w:tc>
          <w:tcPr>
            <w:tcW w:w="6662" w:type="dxa"/>
            <w:gridSpan w:val="2"/>
          </w:tcPr>
          <w:p w14:paraId="20A619BF" w14:textId="77777777" w:rsidR="00517569" w:rsidRPr="00263AC7" w:rsidRDefault="00517569" w:rsidP="00A7250E">
            <w:pPr>
              <w:pStyle w:val="CoffeyParagraph"/>
              <w:spacing w:before="0" w:after="0" w:line="240" w:lineRule="auto"/>
              <w:rPr>
                <w:rFonts w:cs="Arial"/>
                <w:szCs w:val="20"/>
              </w:rPr>
            </w:pPr>
          </w:p>
        </w:tc>
      </w:tr>
      <w:tr w:rsidR="00517569" w:rsidRPr="00263AC7" w14:paraId="3FAFAF07" w14:textId="77777777" w:rsidTr="003B6836">
        <w:tc>
          <w:tcPr>
            <w:tcW w:w="2552" w:type="dxa"/>
            <w:shd w:val="clear" w:color="auto" w:fill="5E95A7"/>
          </w:tcPr>
          <w:p w14:paraId="0BDA700D" w14:textId="59059E64" w:rsidR="00517569" w:rsidRPr="00263AC7" w:rsidRDefault="00517569" w:rsidP="00D94F10">
            <w:pPr>
              <w:pStyle w:val="CoffeyParagraphWhite"/>
            </w:pPr>
            <w:r>
              <w:t xml:space="preserve">Senior </w:t>
            </w:r>
            <w:r w:rsidR="00D94F10">
              <w:t>sponsor</w:t>
            </w:r>
            <w:r w:rsidR="002B04DB">
              <w:t xml:space="preserve"> </w:t>
            </w:r>
            <w:r>
              <w:t>name and position (if different to contact)</w:t>
            </w:r>
          </w:p>
        </w:tc>
        <w:tc>
          <w:tcPr>
            <w:tcW w:w="6662" w:type="dxa"/>
            <w:gridSpan w:val="2"/>
          </w:tcPr>
          <w:p w14:paraId="56095932" w14:textId="77777777" w:rsidR="00517569" w:rsidRPr="00263AC7" w:rsidRDefault="00517569" w:rsidP="00A7250E">
            <w:pPr>
              <w:pStyle w:val="CoffeyParagraph"/>
              <w:spacing w:before="0" w:after="0" w:line="240" w:lineRule="auto"/>
              <w:rPr>
                <w:rFonts w:cs="Arial"/>
                <w:szCs w:val="20"/>
              </w:rPr>
            </w:pPr>
          </w:p>
        </w:tc>
      </w:tr>
      <w:tr w:rsidR="0029148D" w:rsidRPr="00263AC7" w14:paraId="43A94AB5" w14:textId="77777777" w:rsidTr="003B6836">
        <w:tc>
          <w:tcPr>
            <w:tcW w:w="9214" w:type="dxa"/>
            <w:gridSpan w:val="3"/>
            <w:shd w:val="clear" w:color="auto" w:fill="5E95A7"/>
          </w:tcPr>
          <w:p w14:paraId="51DA6D8B" w14:textId="38469E69" w:rsidR="00A329C3" w:rsidRDefault="00BF5159" w:rsidP="00FC5EEB">
            <w:pPr>
              <w:pStyle w:val="CoffeyParagraphWhite"/>
              <w:numPr>
                <w:ilvl w:val="0"/>
                <w:numId w:val="7"/>
              </w:numPr>
            </w:pPr>
            <w:r>
              <w:t>How has your organisation’s work to date prepared you to implement the proposed project?</w:t>
            </w:r>
          </w:p>
        </w:tc>
      </w:tr>
      <w:tr w:rsidR="0029148D" w:rsidRPr="00263AC7" w14:paraId="5082E967" w14:textId="77777777" w:rsidTr="0029148D">
        <w:tc>
          <w:tcPr>
            <w:tcW w:w="9214" w:type="dxa"/>
            <w:gridSpan w:val="3"/>
            <w:shd w:val="clear" w:color="auto" w:fill="auto"/>
          </w:tcPr>
          <w:p w14:paraId="50A3DA18" w14:textId="77777777" w:rsidR="0029148D" w:rsidRDefault="0029148D" w:rsidP="00FC5EEB">
            <w:pPr>
              <w:pStyle w:val="CoffeyParagraphWhite"/>
            </w:pPr>
          </w:p>
          <w:p w14:paraId="38F2AA7A" w14:textId="77777777" w:rsidR="00EB3401" w:rsidRDefault="00EB3401" w:rsidP="00FC5EEB">
            <w:pPr>
              <w:pStyle w:val="CoffeyParagraphWhite"/>
            </w:pPr>
          </w:p>
        </w:tc>
      </w:tr>
      <w:tr w:rsidR="00517569" w:rsidRPr="00263AC7" w14:paraId="5DE3EA69" w14:textId="77777777" w:rsidTr="003B6836">
        <w:tc>
          <w:tcPr>
            <w:tcW w:w="9214" w:type="dxa"/>
            <w:gridSpan w:val="3"/>
            <w:shd w:val="clear" w:color="auto" w:fill="5E95A7"/>
          </w:tcPr>
          <w:p w14:paraId="49410183" w14:textId="2A1D67BA" w:rsidR="00517569" w:rsidRPr="00263AC7" w:rsidRDefault="00517569" w:rsidP="00FC5EEB">
            <w:pPr>
              <w:pStyle w:val="CoffeyParagraphWhite"/>
              <w:numPr>
                <w:ilvl w:val="0"/>
                <w:numId w:val="7"/>
              </w:numPr>
              <w:rPr>
                <w:spacing w:val="-3"/>
              </w:rPr>
            </w:pPr>
            <w:r>
              <w:t xml:space="preserve">Define the geographic </w:t>
            </w:r>
            <w:r w:rsidRPr="00263AC7">
              <w:t>market</w:t>
            </w:r>
            <w:r w:rsidR="00047422">
              <w:t xml:space="preserve"> </w:t>
            </w:r>
            <w:r w:rsidR="00047422" w:rsidRPr="00263AC7">
              <w:t>(which country, countries, or region)</w:t>
            </w:r>
            <w:r w:rsidR="00047422">
              <w:t xml:space="preserve"> and setting </w:t>
            </w:r>
            <w:r w:rsidR="00F01C9C">
              <w:t>(urban</w:t>
            </w:r>
            <w:r w:rsidR="00047422">
              <w:t xml:space="preserve">, </w:t>
            </w:r>
            <w:proofErr w:type="spellStart"/>
            <w:r w:rsidR="00047422">
              <w:t>peri</w:t>
            </w:r>
            <w:proofErr w:type="spellEnd"/>
            <w:r w:rsidR="00047422">
              <w:t>-urban)</w:t>
            </w:r>
            <w:r w:rsidRPr="00263AC7">
              <w:t xml:space="preserve"> that you </w:t>
            </w:r>
            <w:r>
              <w:t>will target</w:t>
            </w:r>
            <w:r w:rsidRPr="00263AC7">
              <w:t xml:space="preserve"> </w:t>
            </w:r>
          </w:p>
        </w:tc>
      </w:tr>
      <w:tr w:rsidR="00517569" w:rsidRPr="00263AC7" w14:paraId="4697F700" w14:textId="77777777" w:rsidTr="00A7250E">
        <w:trPr>
          <w:trHeight w:val="920"/>
        </w:trPr>
        <w:tc>
          <w:tcPr>
            <w:tcW w:w="9214" w:type="dxa"/>
            <w:gridSpan w:val="3"/>
          </w:tcPr>
          <w:p w14:paraId="0BA4A699" w14:textId="77777777" w:rsidR="00517569" w:rsidRPr="00263AC7" w:rsidRDefault="00517569" w:rsidP="00A7250E">
            <w:pPr>
              <w:pStyle w:val="CoffeyParagraph"/>
              <w:rPr>
                <w:rFonts w:cs="Arial"/>
                <w:szCs w:val="20"/>
              </w:rPr>
            </w:pPr>
          </w:p>
        </w:tc>
      </w:tr>
      <w:tr w:rsidR="0029148D" w:rsidRPr="00263AC7" w14:paraId="3EF62B10" w14:textId="77777777" w:rsidTr="003B6836">
        <w:tc>
          <w:tcPr>
            <w:tcW w:w="9214" w:type="dxa"/>
            <w:gridSpan w:val="3"/>
            <w:shd w:val="clear" w:color="auto" w:fill="5E95A7"/>
          </w:tcPr>
          <w:p w14:paraId="4EEB9669" w14:textId="7FDFFBAF" w:rsidR="0029148D" w:rsidRPr="00EC649A" w:rsidRDefault="00BF5159" w:rsidP="00BF5159">
            <w:pPr>
              <w:pStyle w:val="CoffeyParagraphWhite"/>
              <w:numPr>
                <w:ilvl w:val="0"/>
                <w:numId w:val="7"/>
              </w:numPr>
            </w:pPr>
            <w:r w:rsidRPr="00BF5159">
              <w:t>Please outline the partnership or consortium you have developed to deliver this project, and the roles of the consortium members or partners.</w:t>
            </w:r>
          </w:p>
        </w:tc>
      </w:tr>
      <w:tr w:rsidR="0029148D" w:rsidRPr="00263AC7" w14:paraId="111CFDFA" w14:textId="77777777" w:rsidTr="0029148D">
        <w:tc>
          <w:tcPr>
            <w:tcW w:w="9214" w:type="dxa"/>
            <w:gridSpan w:val="3"/>
            <w:shd w:val="clear" w:color="auto" w:fill="auto"/>
          </w:tcPr>
          <w:p w14:paraId="04DED464" w14:textId="77777777" w:rsidR="0029148D" w:rsidRDefault="0029148D" w:rsidP="00FC5EEB">
            <w:pPr>
              <w:pStyle w:val="CoffeyParagraphWhite"/>
              <w:rPr>
                <w:rFonts w:eastAsia="Calibri"/>
              </w:rPr>
            </w:pPr>
          </w:p>
          <w:p w14:paraId="7386B00E" w14:textId="77777777" w:rsidR="008A19E2" w:rsidRPr="00263AC7" w:rsidRDefault="008A19E2" w:rsidP="00FC5EEB">
            <w:pPr>
              <w:pStyle w:val="CoffeyParagraphWhite"/>
              <w:rPr>
                <w:rFonts w:eastAsia="Calibri"/>
              </w:rPr>
            </w:pPr>
          </w:p>
        </w:tc>
      </w:tr>
      <w:tr w:rsidR="00517569" w:rsidRPr="00263AC7" w14:paraId="0A2A047D" w14:textId="77777777" w:rsidTr="003B6836">
        <w:tc>
          <w:tcPr>
            <w:tcW w:w="9214" w:type="dxa"/>
            <w:gridSpan w:val="3"/>
            <w:shd w:val="clear" w:color="auto" w:fill="5E95A7"/>
          </w:tcPr>
          <w:p w14:paraId="20482116" w14:textId="74F4014D" w:rsidR="00517569" w:rsidRPr="00263AC7" w:rsidRDefault="00EB3401" w:rsidP="00FC5EEB">
            <w:pPr>
              <w:pStyle w:val="CoffeyParagraphWhite"/>
              <w:numPr>
                <w:ilvl w:val="0"/>
                <w:numId w:val="7"/>
              </w:numPr>
            </w:pPr>
            <w:r>
              <w:t>I</w:t>
            </w:r>
            <w:r w:rsidR="00F43528" w:rsidRPr="00D5110E">
              <w:t xml:space="preserve">n brief </w:t>
            </w:r>
            <w:r>
              <w:t xml:space="preserve">outline </w:t>
            </w:r>
            <w:r w:rsidR="00F43528" w:rsidRPr="00D5110E">
              <w:t xml:space="preserve">what the proposed project will involve. </w:t>
            </w:r>
            <w:r w:rsidR="008A19E2">
              <w:rPr>
                <w:rFonts w:eastAsia="Calibri"/>
              </w:rPr>
              <w:t>How will the proposed offering increase or improve access to energy</w:t>
            </w:r>
            <w:r w:rsidR="00047422">
              <w:rPr>
                <w:rFonts w:eastAsia="Calibri"/>
              </w:rPr>
              <w:t>,</w:t>
            </w:r>
            <w:r w:rsidR="008A19E2">
              <w:rPr>
                <w:rFonts w:eastAsia="Calibri"/>
              </w:rPr>
              <w:t xml:space="preserve"> water</w:t>
            </w:r>
            <w:r w:rsidR="00047422">
              <w:rPr>
                <w:rFonts w:eastAsia="Calibri"/>
              </w:rPr>
              <w:t xml:space="preserve"> or sanitation</w:t>
            </w:r>
            <w:r w:rsidR="008A19E2">
              <w:rPr>
                <w:rFonts w:eastAsia="Calibri"/>
              </w:rPr>
              <w:t xml:space="preserve"> services for</w:t>
            </w:r>
            <w:r w:rsidR="00517569">
              <w:rPr>
                <w:rFonts w:eastAsia="Calibri"/>
              </w:rPr>
              <w:t xml:space="preserve"> underserved </w:t>
            </w:r>
            <w:r w:rsidR="008A19E2">
              <w:rPr>
                <w:rFonts w:eastAsia="Calibri"/>
              </w:rPr>
              <w:t>communities?</w:t>
            </w:r>
            <w:r w:rsidR="009B187B">
              <w:rPr>
                <w:rFonts w:eastAsia="Calibri"/>
              </w:rPr>
              <w:t xml:space="preserve"> H</w:t>
            </w:r>
            <w:r w:rsidR="009B187B" w:rsidRPr="009B187B">
              <w:rPr>
                <w:rFonts w:eastAsia="Calibri"/>
              </w:rPr>
              <w:t xml:space="preserve">ow </w:t>
            </w:r>
            <w:r w:rsidR="00837B48">
              <w:rPr>
                <w:rFonts w:eastAsia="Calibri"/>
              </w:rPr>
              <w:t>will</w:t>
            </w:r>
            <w:r w:rsidR="009B187B" w:rsidRPr="009B187B">
              <w:rPr>
                <w:rFonts w:eastAsia="Calibri"/>
              </w:rPr>
              <w:t xml:space="preserve"> mobile channel</w:t>
            </w:r>
            <w:r w:rsidR="00837B48">
              <w:rPr>
                <w:rFonts w:eastAsia="Calibri"/>
              </w:rPr>
              <w:t>s be</w:t>
            </w:r>
            <w:r w:rsidR="009B187B" w:rsidRPr="009B187B">
              <w:rPr>
                <w:rFonts w:eastAsia="Calibri"/>
              </w:rPr>
              <w:t xml:space="preserve"> utilised for this project</w:t>
            </w:r>
            <w:r w:rsidR="009B187B">
              <w:rPr>
                <w:rFonts w:eastAsia="Calibri"/>
              </w:rPr>
              <w:t>?</w:t>
            </w:r>
          </w:p>
        </w:tc>
      </w:tr>
      <w:tr w:rsidR="00517569" w:rsidRPr="00263AC7" w14:paraId="2169B927" w14:textId="77777777" w:rsidTr="00A7250E">
        <w:tc>
          <w:tcPr>
            <w:tcW w:w="9214" w:type="dxa"/>
            <w:gridSpan w:val="3"/>
          </w:tcPr>
          <w:p w14:paraId="08FAEB6E" w14:textId="77777777" w:rsidR="00517569" w:rsidRDefault="00517569" w:rsidP="00A7250E">
            <w:pPr>
              <w:pStyle w:val="CoffeyParagraph"/>
              <w:spacing w:before="0" w:after="0" w:line="240" w:lineRule="auto"/>
              <w:rPr>
                <w:rFonts w:eastAsia="Calibri" w:cs="Arial"/>
                <w:szCs w:val="20"/>
              </w:rPr>
            </w:pPr>
          </w:p>
          <w:p w14:paraId="1D26A165" w14:textId="77777777" w:rsidR="00517569" w:rsidRDefault="00517569" w:rsidP="00A7250E">
            <w:pPr>
              <w:pStyle w:val="CoffeyParagraph"/>
              <w:spacing w:before="0" w:after="0" w:line="240" w:lineRule="auto"/>
              <w:rPr>
                <w:rFonts w:eastAsia="Calibri" w:cs="Arial"/>
                <w:szCs w:val="20"/>
              </w:rPr>
            </w:pPr>
          </w:p>
          <w:p w14:paraId="6E0A6FA3" w14:textId="77777777" w:rsidR="00517569" w:rsidRPr="00263AC7" w:rsidRDefault="00517569" w:rsidP="00A7250E">
            <w:pPr>
              <w:pStyle w:val="CoffeyParagraph"/>
              <w:rPr>
                <w:rFonts w:eastAsia="Calibri" w:cs="Arial"/>
                <w:szCs w:val="20"/>
              </w:rPr>
            </w:pPr>
          </w:p>
        </w:tc>
      </w:tr>
      <w:tr w:rsidR="00517569" w:rsidRPr="00375CCA" w14:paraId="0318403D" w14:textId="77777777" w:rsidTr="003B6836">
        <w:tc>
          <w:tcPr>
            <w:tcW w:w="9214" w:type="dxa"/>
            <w:gridSpan w:val="3"/>
            <w:shd w:val="clear" w:color="auto" w:fill="5E95A7"/>
          </w:tcPr>
          <w:p w14:paraId="6FF0C73C" w14:textId="147BDB4F" w:rsidR="00517569" w:rsidRPr="00375CCA" w:rsidRDefault="008A19E2" w:rsidP="00FC5EEB">
            <w:pPr>
              <w:pStyle w:val="CoffeyParagraphWhite"/>
              <w:numPr>
                <w:ilvl w:val="0"/>
                <w:numId w:val="7"/>
              </w:numPr>
              <w:rPr>
                <w:rFonts w:eastAsia="Calibri"/>
              </w:rPr>
            </w:pPr>
            <w:r w:rsidRPr="00B51593">
              <w:t xml:space="preserve">How many </w:t>
            </w:r>
            <w:r>
              <w:t>beneficiaries</w:t>
            </w:r>
            <w:r w:rsidRPr="00B51593">
              <w:t xml:space="preserve"> do you anticipate reaching with your services within </w:t>
            </w:r>
            <w:r>
              <w:t xml:space="preserve">the funded period (maximum of </w:t>
            </w:r>
            <w:r w:rsidR="00047422">
              <w:t>18</w:t>
            </w:r>
            <w:r w:rsidR="00047422" w:rsidRPr="00B51593">
              <w:t xml:space="preserve"> </w:t>
            </w:r>
            <w:r w:rsidRPr="00B51593">
              <w:t>months)?</w:t>
            </w:r>
          </w:p>
        </w:tc>
      </w:tr>
      <w:tr w:rsidR="00517569" w:rsidRPr="00375CCA" w14:paraId="6369A11F" w14:textId="77777777" w:rsidTr="00A7250E">
        <w:tc>
          <w:tcPr>
            <w:tcW w:w="9214" w:type="dxa"/>
            <w:gridSpan w:val="3"/>
          </w:tcPr>
          <w:p w14:paraId="546505F4" w14:textId="77777777" w:rsidR="00517569" w:rsidRDefault="00517569" w:rsidP="00A7250E">
            <w:pPr>
              <w:pStyle w:val="CoffeyParagraph"/>
              <w:spacing w:before="0" w:after="0" w:line="240" w:lineRule="auto"/>
              <w:rPr>
                <w:rFonts w:eastAsia="Calibri" w:cs="Arial"/>
                <w:b/>
                <w:szCs w:val="20"/>
              </w:rPr>
            </w:pPr>
          </w:p>
          <w:p w14:paraId="42A23869" w14:textId="77777777" w:rsidR="00517569" w:rsidRDefault="00517569" w:rsidP="00A7250E">
            <w:pPr>
              <w:pStyle w:val="CoffeyParagraph"/>
              <w:spacing w:before="0" w:after="0" w:line="240" w:lineRule="auto"/>
              <w:rPr>
                <w:rFonts w:eastAsia="Calibri" w:cs="Arial"/>
                <w:b/>
                <w:szCs w:val="20"/>
              </w:rPr>
            </w:pPr>
          </w:p>
          <w:p w14:paraId="645AEBA9" w14:textId="77777777" w:rsidR="00517569" w:rsidRDefault="00517569" w:rsidP="00A7250E">
            <w:pPr>
              <w:pStyle w:val="CoffeyParagraph"/>
              <w:spacing w:before="0" w:after="0" w:line="240" w:lineRule="auto"/>
              <w:rPr>
                <w:rFonts w:eastAsia="Calibri" w:cs="Arial"/>
                <w:b/>
                <w:szCs w:val="20"/>
              </w:rPr>
            </w:pPr>
          </w:p>
          <w:p w14:paraId="0F0F923B" w14:textId="77777777" w:rsidR="00517569" w:rsidRPr="00375CCA" w:rsidRDefault="00517569" w:rsidP="00A7250E">
            <w:pPr>
              <w:pStyle w:val="CoffeyParagraph"/>
              <w:rPr>
                <w:rFonts w:eastAsia="Calibri" w:cs="Arial"/>
                <w:b/>
                <w:szCs w:val="20"/>
              </w:rPr>
            </w:pPr>
          </w:p>
        </w:tc>
      </w:tr>
      <w:tr w:rsidR="00F43528" w:rsidRPr="00375CCA" w14:paraId="3456E8FF" w14:textId="77777777" w:rsidTr="00F43528">
        <w:tc>
          <w:tcPr>
            <w:tcW w:w="9214" w:type="dxa"/>
            <w:gridSpan w:val="3"/>
            <w:shd w:val="clear" w:color="auto" w:fill="5E95A7"/>
          </w:tcPr>
          <w:p w14:paraId="66570B3C" w14:textId="77777777" w:rsidR="00F43528" w:rsidRDefault="00F43528" w:rsidP="00FC5EEB">
            <w:pPr>
              <w:pStyle w:val="CoffeyParagraphWhite"/>
              <w:numPr>
                <w:ilvl w:val="0"/>
                <w:numId w:val="7"/>
              </w:numPr>
              <w:rPr>
                <w:rFonts w:eastAsia="Calibri" w:cs="Arial"/>
                <w:szCs w:val="20"/>
              </w:rPr>
            </w:pPr>
            <w:r w:rsidRPr="00B51593">
              <w:t>How do you intend the services will be</w:t>
            </w:r>
            <w:r w:rsidR="004B4601">
              <w:t xml:space="preserve">come commercially sustainable and financed </w:t>
            </w:r>
            <w:r w:rsidRPr="00B51593">
              <w:t xml:space="preserve">over </w:t>
            </w:r>
            <w:r w:rsidRPr="00B51593">
              <w:lastRenderedPageBreak/>
              <w:t>the longer term?</w:t>
            </w:r>
          </w:p>
        </w:tc>
      </w:tr>
      <w:tr w:rsidR="00F43528" w:rsidRPr="00375CCA" w14:paraId="270865FD" w14:textId="77777777" w:rsidTr="00A7250E">
        <w:tc>
          <w:tcPr>
            <w:tcW w:w="9214" w:type="dxa"/>
            <w:gridSpan w:val="3"/>
          </w:tcPr>
          <w:p w14:paraId="05353D35" w14:textId="77777777" w:rsidR="00F43528" w:rsidRDefault="00F43528" w:rsidP="00A7250E">
            <w:pPr>
              <w:pStyle w:val="CoffeyParagraph"/>
              <w:spacing w:before="0" w:after="0" w:line="240" w:lineRule="auto"/>
              <w:rPr>
                <w:rFonts w:eastAsia="Calibri" w:cs="Arial"/>
                <w:b/>
                <w:szCs w:val="20"/>
              </w:rPr>
            </w:pPr>
          </w:p>
          <w:p w14:paraId="6679C111" w14:textId="77777777" w:rsidR="00F43528" w:rsidRDefault="00F43528" w:rsidP="00A7250E">
            <w:pPr>
              <w:pStyle w:val="CoffeyParagraph"/>
              <w:spacing w:before="0" w:after="0" w:line="240" w:lineRule="auto"/>
              <w:rPr>
                <w:rFonts w:eastAsia="Calibri" w:cs="Arial"/>
                <w:b/>
                <w:szCs w:val="20"/>
              </w:rPr>
            </w:pPr>
          </w:p>
          <w:p w14:paraId="67F08676" w14:textId="77777777" w:rsidR="00F43528" w:rsidRDefault="00F43528" w:rsidP="00A7250E">
            <w:pPr>
              <w:pStyle w:val="CoffeyParagraph"/>
              <w:spacing w:before="0" w:after="0" w:line="240" w:lineRule="auto"/>
              <w:rPr>
                <w:rFonts w:eastAsia="Calibri" w:cs="Arial"/>
                <w:b/>
                <w:szCs w:val="20"/>
              </w:rPr>
            </w:pPr>
          </w:p>
          <w:p w14:paraId="11633C2E" w14:textId="77777777" w:rsidR="00F43528" w:rsidRDefault="00F43528" w:rsidP="00A7250E">
            <w:pPr>
              <w:pStyle w:val="CoffeyParagraph"/>
              <w:spacing w:before="0" w:after="0" w:line="240" w:lineRule="auto"/>
              <w:rPr>
                <w:rFonts w:eastAsia="Calibri" w:cs="Arial"/>
                <w:b/>
                <w:szCs w:val="20"/>
              </w:rPr>
            </w:pPr>
          </w:p>
        </w:tc>
      </w:tr>
      <w:tr w:rsidR="00517569" w:rsidRPr="00375CCA" w14:paraId="33CC93F0" w14:textId="77777777" w:rsidTr="003B6836">
        <w:tc>
          <w:tcPr>
            <w:tcW w:w="9214" w:type="dxa"/>
            <w:gridSpan w:val="3"/>
            <w:shd w:val="clear" w:color="auto" w:fill="5E95A7"/>
          </w:tcPr>
          <w:p w14:paraId="083D5402" w14:textId="77777777" w:rsidR="00517569" w:rsidRDefault="00EB3401" w:rsidP="00FC5EEB">
            <w:pPr>
              <w:pStyle w:val="CoffeyParagraphWhite"/>
              <w:numPr>
                <w:ilvl w:val="0"/>
                <w:numId w:val="7"/>
              </w:numPr>
              <w:rPr>
                <w:rFonts w:eastAsia="Calibri"/>
              </w:rPr>
            </w:pPr>
            <w:r w:rsidRPr="00955CE2">
              <w:t xml:space="preserve">How will </w:t>
            </w:r>
            <w:r>
              <w:t>the grant funds be utilised by the project?</w:t>
            </w:r>
          </w:p>
        </w:tc>
      </w:tr>
      <w:tr w:rsidR="00517569" w:rsidRPr="00375CCA" w14:paraId="23EDD4A4" w14:textId="77777777" w:rsidTr="00A7250E">
        <w:tc>
          <w:tcPr>
            <w:tcW w:w="9214" w:type="dxa"/>
            <w:gridSpan w:val="3"/>
          </w:tcPr>
          <w:p w14:paraId="4A543567" w14:textId="77777777" w:rsidR="00517569" w:rsidRDefault="00517569" w:rsidP="00A7250E">
            <w:pPr>
              <w:pStyle w:val="CoffeyParagraph"/>
              <w:spacing w:before="0" w:after="0" w:line="240" w:lineRule="auto"/>
              <w:rPr>
                <w:rFonts w:eastAsia="Calibri" w:cs="Arial"/>
                <w:b/>
                <w:szCs w:val="20"/>
              </w:rPr>
            </w:pPr>
          </w:p>
          <w:p w14:paraId="1B919ABE" w14:textId="77777777" w:rsidR="00517569" w:rsidRDefault="00517569" w:rsidP="00A7250E">
            <w:pPr>
              <w:pStyle w:val="CoffeyParagraph"/>
              <w:spacing w:before="0" w:after="0" w:line="240" w:lineRule="auto"/>
              <w:rPr>
                <w:rFonts w:eastAsia="Calibri" w:cs="Arial"/>
                <w:b/>
                <w:szCs w:val="20"/>
              </w:rPr>
            </w:pPr>
          </w:p>
          <w:p w14:paraId="3BEA3B33" w14:textId="77777777" w:rsidR="00517569" w:rsidRDefault="00517569" w:rsidP="00A7250E">
            <w:pPr>
              <w:pStyle w:val="CoffeyParagraph"/>
              <w:rPr>
                <w:rFonts w:eastAsia="Calibri" w:cs="Arial"/>
                <w:b/>
                <w:szCs w:val="20"/>
              </w:rPr>
            </w:pPr>
          </w:p>
        </w:tc>
      </w:tr>
      <w:tr w:rsidR="00517569" w:rsidRPr="00263AC7" w14:paraId="7C3FD1C2" w14:textId="77777777" w:rsidTr="003B6836">
        <w:tc>
          <w:tcPr>
            <w:tcW w:w="9214" w:type="dxa"/>
            <w:gridSpan w:val="3"/>
            <w:shd w:val="clear" w:color="auto" w:fill="5E95A7"/>
          </w:tcPr>
          <w:p w14:paraId="76036B7F" w14:textId="77777777" w:rsidR="00517569" w:rsidRPr="00263AC7" w:rsidRDefault="00EB3401" w:rsidP="00FC5EEB">
            <w:pPr>
              <w:pStyle w:val="CoffeyParagraphWhite"/>
              <w:numPr>
                <w:ilvl w:val="0"/>
                <w:numId w:val="7"/>
              </w:numPr>
            </w:pPr>
            <w:r w:rsidRPr="00B51593">
              <w:t>Why does your project require grant support</w:t>
            </w:r>
            <w:r>
              <w:t xml:space="preserve"> rather than other commercial sources of finance?</w:t>
            </w:r>
          </w:p>
        </w:tc>
      </w:tr>
      <w:tr w:rsidR="00517569" w:rsidRPr="00263AC7" w14:paraId="01949D8D" w14:textId="77777777" w:rsidTr="00A7250E">
        <w:tc>
          <w:tcPr>
            <w:tcW w:w="9214" w:type="dxa"/>
            <w:gridSpan w:val="3"/>
          </w:tcPr>
          <w:p w14:paraId="375EEB99" w14:textId="77777777" w:rsidR="00517569" w:rsidRPr="006408F7" w:rsidRDefault="00517569" w:rsidP="00A7250E">
            <w:pPr>
              <w:pStyle w:val="CoffeyParagraph"/>
              <w:spacing w:before="0" w:after="0" w:line="240" w:lineRule="auto"/>
              <w:rPr>
                <w:rFonts w:eastAsia="Calibri" w:cs="Arial"/>
                <w:b/>
                <w:szCs w:val="20"/>
              </w:rPr>
            </w:pPr>
          </w:p>
          <w:p w14:paraId="4F812A9E" w14:textId="77777777" w:rsidR="00517569" w:rsidRPr="006408F7" w:rsidRDefault="00517569" w:rsidP="00A7250E">
            <w:pPr>
              <w:pStyle w:val="CoffeyParagraph"/>
              <w:spacing w:before="0" w:after="0" w:line="240" w:lineRule="auto"/>
              <w:rPr>
                <w:rFonts w:eastAsia="Calibri" w:cs="Arial"/>
                <w:b/>
                <w:szCs w:val="20"/>
              </w:rPr>
            </w:pPr>
          </w:p>
          <w:p w14:paraId="294CC7AA" w14:textId="77777777" w:rsidR="00517569" w:rsidRPr="00263AC7" w:rsidRDefault="00517569" w:rsidP="00A7250E">
            <w:pPr>
              <w:pStyle w:val="CoffeyParagraph"/>
              <w:rPr>
                <w:rFonts w:eastAsia="Calibri" w:cs="Arial"/>
                <w:szCs w:val="20"/>
              </w:rPr>
            </w:pPr>
          </w:p>
        </w:tc>
      </w:tr>
      <w:tr w:rsidR="00517569" w:rsidRPr="00263AC7" w14:paraId="15E93D8A" w14:textId="77777777" w:rsidTr="003B6836">
        <w:tc>
          <w:tcPr>
            <w:tcW w:w="9214" w:type="dxa"/>
            <w:gridSpan w:val="3"/>
            <w:shd w:val="clear" w:color="auto" w:fill="5E95A7"/>
          </w:tcPr>
          <w:p w14:paraId="3D6CE711" w14:textId="77777777" w:rsidR="00517569" w:rsidRPr="00263AC7" w:rsidRDefault="00517569" w:rsidP="00FC5EEB">
            <w:pPr>
              <w:pStyle w:val="CoffeyParagraphWhite"/>
              <w:numPr>
                <w:ilvl w:val="0"/>
                <w:numId w:val="7"/>
              </w:numPr>
            </w:pPr>
            <w:r w:rsidRPr="00263AC7">
              <w:t>Please complete the following section</w:t>
            </w:r>
          </w:p>
        </w:tc>
      </w:tr>
      <w:tr w:rsidR="00517569" w:rsidRPr="00263AC7" w14:paraId="2329420D" w14:textId="77777777" w:rsidTr="00A7250E">
        <w:tc>
          <w:tcPr>
            <w:tcW w:w="9214" w:type="dxa"/>
            <w:gridSpan w:val="3"/>
          </w:tcPr>
          <w:p w14:paraId="53055DA8" w14:textId="77777777" w:rsidR="004B4601" w:rsidRDefault="004B4601" w:rsidP="004B4601">
            <w:pPr>
              <w:pStyle w:val="CoffeyParagraph"/>
              <w:rPr>
                <w:rFonts w:cs="Arial"/>
                <w:b/>
                <w:szCs w:val="20"/>
              </w:rPr>
            </w:pPr>
            <w:r w:rsidRPr="00146273">
              <w:rPr>
                <w:rFonts w:cs="Arial"/>
                <w:szCs w:val="20"/>
              </w:rPr>
              <w:t xml:space="preserve">Is </w:t>
            </w:r>
            <w:r w:rsidR="00782314">
              <w:rPr>
                <w:rFonts w:cs="Arial"/>
                <w:szCs w:val="20"/>
              </w:rPr>
              <w:t>one of your partners</w:t>
            </w:r>
            <w:r w:rsidRPr="00146273">
              <w:rPr>
                <w:rFonts w:cs="Arial"/>
                <w:szCs w:val="20"/>
              </w:rPr>
              <w:t xml:space="preserve"> a </w:t>
            </w:r>
            <w:r>
              <w:rPr>
                <w:rFonts w:cs="Arial"/>
                <w:szCs w:val="20"/>
              </w:rPr>
              <w:t>member of the GSMA</w:t>
            </w:r>
            <w:r w:rsidRPr="00146273">
              <w:rPr>
                <w:rFonts w:cs="Arial"/>
                <w:szCs w:val="20"/>
              </w:rPr>
              <w:t>?</w:t>
            </w:r>
            <w:r>
              <w:rPr>
                <w:rFonts w:cs="Arial"/>
                <w:szCs w:val="20"/>
              </w:rPr>
              <w:t xml:space="preserve"> </w:t>
            </w:r>
            <w:r w:rsidRPr="00146273">
              <w:rPr>
                <w:rFonts w:cs="Arial"/>
                <w:szCs w:val="20"/>
              </w:rPr>
              <w:t xml:space="preserve"> </w:t>
            </w:r>
            <w:r>
              <w:rPr>
                <w:rFonts w:cs="Arial"/>
                <w:b/>
                <w:szCs w:val="20"/>
              </w:rPr>
              <w:t>Yes/</w:t>
            </w:r>
            <w:r w:rsidRPr="00146273">
              <w:rPr>
                <w:rFonts w:cs="Arial"/>
                <w:b/>
                <w:szCs w:val="20"/>
              </w:rPr>
              <w:t>No</w:t>
            </w:r>
          </w:p>
          <w:p w14:paraId="0FE6C53C" w14:textId="13F1C47B" w:rsidR="00517569" w:rsidRPr="00B91724" w:rsidRDefault="003704E3" w:rsidP="00EB3401">
            <w:pPr>
              <w:pStyle w:val="CoffeyParagraph"/>
              <w:rPr>
                <w:rFonts w:cs="Arial"/>
                <w:szCs w:val="20"/>
              </w:rPr>
            </w:pPr>
            <w:r>
              <w:rPr>
                <w:rFonts w:cs="Arial"/>
                <w:szCs w:val="20"/>
              </w:rPr>
              <w:t>Are you or</w:t>
            </w:r>
            <w:r w:rsidRPr="00146273">
              <w:rPr>
                <w:rFonts w:cs="Arial"/>
                <w:szCs w:val="20"/>
              </w:rPr>
              <w:t xml:space="preserve"> </w:t>
            </w:r>
            <w:r w:rsidR="00517569" w:rsidRPr="00146273">
              <w:rPr>
                <w:rFonts w:cs="Arial"/>
                <w:szCs w:val="20"/>
              </w:rPr>
              <w:t>your</w:t>
            </w:r>
            <w:r>
              <w:rPr>
                <w:rFonts w:cs="Arial"/>
                <w:szCs w:val="20"/>
              </w:rPr>
              <w:t xml:space="preserve"> partner</w:t>
            </w:r>
            <w:r w:rsidR="00517569" w:rsidRPr="00146273">
              <w:rPr>
                <w:rFonts w:cs="Arial"/>
                <w:szCs w:val="20"/>
              </w:rPr>
              <w:t xml:space="preserve"> organisation registered in the country of project implementation? </w:t>
            </w:r>
            <w:r w:rsidR="00EB3401">
              <w:rPr>
                <w:rFonts w:cs="Arial"/>
                <w:b/>
                <w:szCs w:val="20"/>
              </w:rPr>
              <w:t>Yes/</w:t>
            </w:r>
            <w:r w:rsidR="00517569" w:rsidRPr="00146273">
              <w:rPr>
                <w:rFonts w:cs="Arial"/>
                <w:b/>
                <w:szCs w:val="20"/>
              </w:rPr>
              <w:t>No</w:t>
            </w:r>
          </w:p>
        </w:tc>
      </w:tr>
      <w:tr w:rsidR="00B91724" w:rsidRPr="00263AC7" w14:paraId="6ECBBFCE" w14:textId="77777777" w:rsidTr="00A7250E">
        <w:tc>
          <w:tcPr>
            <w:tcW w:w="9214" w:type="dxa"/>
            <w:gridSpan w:val="3"/>
          </w:tcPr>
          <w:p w14:paraId="00D7A97E" w14:textId="77777777" w:rsidR="00B91724" w:rsidRDefault="00B91724" w:rsidP="00B91724">
            <w:pPr>
              <w:pStyle w:val="CoffeyParagraph"/>
              <w:contextualSpacing/>
            </w:pPr>
            <w:r w:rsidRPr="00146273">
              <w:t xml:space="preserve">Does your organisation have two years of unqualified audited accounts? </w:t>
            </w:r>
            <w:r>
              <w:rPr>
                <w:rFonts w:cs="Arial"/>
                <w:b/>
                <w:szCs w:val="20"/>
              </w:rPr>
              <w:t>Yes/</w:t>
            </w:r>
            <w:r w:rsidRPr="00146273">
              <w:rPr>
                <w:rFonts w:cs="Arial"/>
                <w:b/>
                <w:szCs w:val="20"/>
              </w:rPr>
              <w:t>No</w:t>
            </w:r>
          </w:p>
          <w:p w14:paraId="6C8E0629" w14:textId="77777777" w:rsidR="00B91724" w:rsidRDefault="00B91724" w:rsidP="00B91724">
            <w:pPr>
              <w:pStyle w:val="CoffeyParagraph"/>
            </w:pPr>
            <w:r>
              <w:t>If no</w:t>
            </w:r>
            <w:r w:rsidRPr="001375AE">
              <w:t xml:space="preserve">, </w:t>
            </w:r>
            <w:r>
              <w:t>then what evidence can you provide of your organisation’s financial health?</w:t>
            </w:r>
          </w:p>
          <w:p w14:paraId="1F8F465D" w14:textId="77777777" w:rsidR="00B91724" w:rsidRDefault="00B91724" w:rsidP="00B91724">
            <w:pPr>
              <w:pStyle w:val="CoffeyParagraph"/>
            </w:pPr>
            <w:r>
              <w:t>……………………………………………………………………………………………………………………...</w:t>
            </w:r>
          </w:p>
          <w:p w14:paraId="568B195A" w14:textId="77777777" w:rsidR="00B91724" w:rsidRDefault="00B91724" w:rsidP="00B91724">
            <w:pPr>
              <w:pStyle w:val="CoffeyParagraph"/>
            </w:pPr>
            <w:r>
              <w:t>……………………………………………………………………………………………………………………...</w:t>
            </w:r>
          </w:p>
          <w:p w14:paraId="31587B0C" w14:textId="77777777" w:rsidR="00B91724" w:rsidRDefault="00B91724" w:rsidP="00B91724">
            <w:pPr>
              <w:pStyle w:val="CoffeyParagraph"/>
            </w:pPr>
            <w:r>
              <w:t>……………………………………………………………………………………………………………………...</w:t>
            </w:r>
          </w:p>
          <w:p w14:paraId="2A753DAC" w14:textId="77777777" w:rsidR="00B91724" w:rsidRPr="00B91724" w:rsidRDefault="00B91724" w:rsidP="00A7250E">
            <w:pPr>
              <w:pStyle w:val="CoffeyParagraph"/>
            </w:pPr>
            <w:r>
              <w:t>……………………………………………………………………………………………………………………...</w:t>
            </w:r>
          </w:p>
        </w:tc>
      </w:tr>
      <w:tr w:rsidR="00B91724" w:rsidRPr="00263AC7" w14:paraId="530FA27D" w14:textId="77777777" w:rsidTr="00A7250E">
        <w:tc>
          <w:tcPr>
            <w:tcW w:w="9214" w:type="dxa"/>
            <w:gridSpan w:val="3"/>
          </w:tcPr>
          <w:p w14:paraId="198A3740" w14:textId="1C431E1E" w:rsidR="00B91724" w:rsidRPr="00782314" w:rsidRDefault="00B91724" w:rsidP="00B91724">
            <w:pPr>
              <w:pStyle w:val="CoffeyParagraph"/>
              <w:rPr>
                <w:rFonts w:cs="Arial"/>
                <w:szCs w:val="20"/>
              </w:rPr>
            </w:pPr>
            <w:r>
              <w:t>Do</w:t>
            </w:r>
            <w:r w:rsidR="00B7324E">
              <w:t>es your organisation or one of your partners</w:t>
            </w:r>
            <w:r>
              <w:t xml:space="preserve"> have experience working with underserved communities? </w:t>
            </w:r>
            <w:r>
              <w:rPr>
                <w:rFonts w:cs="Arial"/>
                <w:b/>
                <w:szCs w:val="20"/>
              </w:rPr>
              <w:t>Yes/</w:t>
            </w:r>
            <w:r w:rsidRPr="00146273">
              <w:rPr>
                <w:rFonts w:cs="Arial"/>
                <w:b/>
                <w:szCs w:val="20"/>
              </w:rPr>
              <w:t>No</w:t>
            </w:r>
          </w:p>
          <w:p w14:paraId="121577D1" w14:textId="77777777" w:rsidR="009E7AE0" w:rsidRDefault="00B91724" w:rsidP="00B91724">
            <w:pPr>
              <w:pStyle w:val="BodyBold"/>
              <w:spacing w:before="40" w:after="40"/>
              <w:rPr>
                <w:rFonts w:ascii="Arial" w:hAnsi="Arial"/>
                <w:b w:val="0"/>
                <w:szCs w:val="20"/>
              </w:rPr>
            </w:pPr>
            <w:r>
              <w:rPr>
                <w:rFonts w:ascii="Arial" w:hAnsi="Arial"/>
                <w:b w:val="0"/>
                <w:szCs w:val="20"/>
              </w:rPr>
              <w:t>Are you, or</w:t>
            </w:r>
            <w:r w:rsidRPr="00B51593">
              <w:rPr>
                <w:rFonts w:ascii="Arial" w:hAnsi="Arial"/>
                <w:b w:val="0"/>
                <w:szCs w:val="20"/>
              </w:rPr>
              <w:t xml:space="preserve"> any members of your partnership/consortium involved in a project supported by </w:t>
            </w:r>
            <w:r>
              <w:rPr>
                <w:rFonts w:ascii="Arial" w:hAnsi="Arial"/>
                <w:b w:val="0"/>
                <w:szCs w:val="20"/>
              </w:rPr>
              <w:t>DFID</w:t>
            </w:r>
            <w:r w:rsidRPr="00B51593">
              <w:rPr>
                <w:rFonts w:ascii="Arial" w:hAnsi="Arial"/>
                <w:b w:val="0"/>
                <w:szCs w:val="20"/>
              </w:rPr>
              <w:t xml:space="preserve"> funding:</w:t>
            </w:r>
            <w:r w:rsidRPr="00B51593">
              <w:rPr>
                <w:rFonts w:ascii="Arial" w:hAnsi="Arial"/>
                <w:szCs w:val="20"/>
              </w:rPr>
              <w:t xml:space="preserve"> Yes/No</w:t>
            </w:r>
          </w:p>
          <w:p w14:paraId="430CF9CB" w14:textId="77777777" w:rsidR="00BF5159" w:rsidRPr="00B51593" w:rsidRDefault="00BF5159" w:rsidP="00BF5159">
            <w:pPr>
              <w:pStyle w:val="BodyBold"/>
              <w:spacing w:before="40" w:after="40"/>
              <w:rPr>
                <w:rFonts w:ascii="Arial" w:hAnsi="Arial"/>
                <w:b w:val="0"/>
                <w:szCs w:val="20"/>
              </w:rPr>
            </w:pPr>
            <w:r>
              <w:rPr>
                <w:rFonts w:ascii="Arial" w:hAnsi="Arial"/>
                <w:b w:val="0"/>
                <w:szCs w:val="20"/>
              </w:rPr>
              <w:t xml:space="preserve">The GSMA is often approached by other funders seeking projects. Do you authorise the GSMA to share this concept note with them? </w:t>
            </w:r>
            <w:r w:rsidRPr="00242DCA">
              <w:rPr>
                <w:rFonts w:ascii="Arial" w:hAnsi="Arial"/>
                <w:szCs w:val="20"/>
              </w:rPr>
              <w:t>Yes/No</w:t>
            </w:r>
          </w:p>
          <w:p w14:paraId="66011857" w14:textId="7397CD75" w:rsidR="00B91724" w:rsidRPr="00146273" w:rsidRDefault="00B91724" w:rsidP="003704E3">
            <w:pPr>
              <w:pStyle w:val="CoffeyParagraph"/>
              <w:rPr>
                <w:rFonts w:cs="Arial"/>
                <w:szCs w:val="20"/>
              </w:rPr>
            </w:pPr>
            <w:r w:rsidRPr="00B51593">
              <w:t xml:space="preserve">If awarded a grant, is your organisation willing and able to </w:t>
            </w:r>
            <w:r w:rsidR="00A47C18">
              <w:t xml:space="preserve">commit to </w:t>
            </w:r>
            <w:r w:rsidRPr="00B51593">
              <w:t>tak</w:t>
            </w:r>
            <w:r w:rsidR="00A47C18">
              <w:t>ing</w:t>
            </w:r>
            <w:r w:rsidRPr="00B51593">
              <w:t xml:space="preserve"> part in </w:t>
            </w:r>
            <w:r>
              <w:t xml:space="preserve">the </w:t>
            </w:r>
            <w:r w:rsidR="00A7250E">
              <w:t>M4D Utilities</w:t>
            </w:r>
            <w:r>
              <w:t xml:space="preserve"> </w:t>
            </w:r>
            <w:r w:rsidR="00DD16A2">
              <w:t>P</w:t>
            </w:r>
            <w:r w:rsidR="003704E3">
              <w:t xml:space="preserve">rogramme </w:t>
            </w:r>
            <w:r>
              <w:t>Annual Working Group, lesson-learning activities,</w:t>
            </w:r>
            <w:r w:rsidRPr="00B51593">
              <w:t xml:space="preserve"> and share project data with the </w:t>
            </w:r>
            <w:r w:rsidR="00A7250E">
              <w:t>M4D Utilities</w:t>
            </w:r>
            <w:r>
              <w:t xml:space="preserve"> Initiative?</w:t>
            </w:r>
            <w:r w:rsidRPr="00B51593">
              <w:t xml:space="preserve"> </w:t>
            </w:r>
            <w:r w:rsidRPr="00B51593">
              <w:rPr>
                <w:b/>
              </w:rPr>
              <w:t>Yes/No</w:t>
            </w:r>
          </w:p>
        </w:tc>
      </w:tr>
      <w:tr w:rsidR="00517569" w:rsidRPr="00263AC7" w14:paraId="53E7C7E3" w14:textId="77777777" w:rsidTr="003B6836">
        <w:tc>
          <w:tcPr>
            <w:tcW w:w="4111" w:type="dxa"/>
            <w:gridSpan w:val="2"/>
            <w:shd w:val="clear" w:color="auto" w:fill="5E95A7"/>
          </w:tcPr>
          <w:p w14:paraId="19D969EF" w14:textId="77777777" w:rsidR="00517569" w:rsidRPr="00263AC7" w:rsidRDefault="00517569" w:rsidP="00FC5EEB">
            <w:pPr>
              <w:pStyle w:val="CoffeyParagraphWhite"/>
            </w:pPr>
            <w:r w:rsidRPr="00263AC7">
              <w:t xml:space="preserve">Proposed </w:t>
            </w:r>
            <w:r w:rsidR="00EB3401">
              <w:t>grant value (GB£</w:t>
            </w:r>
            <w:r>
              <w:t>)</w:t>
            </w:r>
          </w:p>
        </w:tc>
        <w:tc>
          <w:tcPr>
            <w:tcW w:w="5103" w:type="dxa"/>
          </w:tcPr>
          <w:p w14:paraId="44C1A51B" w14:textId="77777777" w:rsidR="00517569" w:rsidRPr="00263AC7" w:rsidRDefault="00517569" w:rsidP="00A7250E">
            <w:pPr>
              <w:pStyle w:val="CoffeyParagraph"/>
              <w:spacing w:before="0" w:after="0" w:line="240" w:lineRule="auto"/>
              <w:rPr>
                <w:rFonts w:cs="Arial"/>
                <w:b/>
                <w:szCs w:val="20"/>
              </w:rPr>
            </w:pPr>
          </w:p>
        </w:tc>
      </w:tr>
      <w:tr w:rsidR="00517569" w:rsidRPr="00263AC7" w14:paraId="427E64E6" w14:textId="77777777" w:rsidTr="003B6836">
        <w:tc>
          <w:tcPr>
            <w:tcW w:w="4111" w:type="dxa"/>
            <w:gridSpan w:val="2"/>
            <w:shd w:val="clear" w:color="auto" w:fill="5E95A7"/>
          </w:tcPr>
          <w:p w14:paraId="7DEC2973" w14:textId="77777777" w:rsidR="00517569" w:rsidRPr="00263AC7" w:rsidRDefault="00517569" w:rsidP="00FC5EEB">
            <w:pPr>
              <w:pStyle w:val="CoffeyParagraphWhite"/>
            </w:pPr>
            <w:r w:rsidRPr="00263AC7">
              <w:t>Proposed project duration (in months)</w:t>
            </w:r>
          </w:p>
        </w:tc>
        <w:tc>
          <w:tcPr>
            <w:tcW w:w="5103" w:type="dxa"/>
          </w:tcPr>
          <w:p w14:paraId="67FF26BF" w14:textId="77777777" w:rsidR="00517569" w:rsidRPr="00263AC7" w:rsidRDefault="00517569" w:rsidP="00A7250E">
            <w:pPr>
              <w:pStyle w:val="CoffeyParagraph"/>
              <w:spacing w:before="0" w:after="0" w:line="240" w:lineRule="auto"/>
              <w:rPr>
                <w:rFonts w:cs="Arial"/>
                <w:b/>
                <w:szCs w:val="20"/>
              </w:rPr>
            </w:pPr>
          </w:p>
        </w:tc>
      </w:tr>
    </w:tbl>
    <w:p w14:paraId="05F19A88" w14:textId="77777777" w:rsidR="00517569" w:rsidRPr="00263AC7" w:rsidRDefault="00517569" w:rsidP="00517569">
      <w:pPr>
        <w:pStyle w:val="BodyCopy"/>
        <w:spacing w:before="0" w:after="0" w:line="240" w:lineRule="auto"/>
        <w:rPr>
          <w:szCs w:val="20"/>
        </w:rPr>
      </w:pPr>
    </w:p>
    <w:p w14:paraId="20C2181E" w14:textId="77777777" w:rsidR="00517569" w:rsidRPr="00263AC7" w:rsidRDefault="00517569" w:rsidP="00517569">
      <w:pPr>
        <w:rPr>
          <w:rFonts w:ascii="Arial" w:hAnsi="Arial" w:cs="Arial"/>
          <w:sz w:val="20"/>
          <w:szCs w:val="20"/>
        </w:rPr>
      </w:pPr>
    </w:p>
    <w:p w14:paraId="51240007" w14:textId="77777777" w:rsidR="00517569" w:rsidRPr="00BB085F" w:rsidRDefault="00517569" w:rsidP="00517569">
      <w:pPr>
        <w:rPr>
          <w:b/>
        </w:rPr>
      </w:pPr>
    </w:p>
    <w:p w14:paraId="4A2DFCA6" w14:textId="77777777" w:rsidR="003C596E" w:rsidRDefault="003C596E" w:rsidP="003470D4"/>
    <w:sectPr w:rsidR="003C596E" w:rsidSect="00D477CA">
      <w:headerReference w:type="default" r:id="rId9"/>
      <w:footerReference w:type="default" r:id="rId10"/>
      <w:pgSz w:w="11906" w:h="16838" w:code="9"/>
      <w:pgMar w:top="1673" w:right="851" w:bottom="1134" w:left="851" w:header="851" w:footer="68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29ECCB" w15:done="0"/>
  <w15:commentEx w15:paraId="0D54242E" w15:done="0"/>
  <w15:commentEx w15:paraId="41F84C77" w15:done="0"/>
  <w15:commentEx w15:paraId="097FEA32" w15:done="0"/>
  <w15:commentEx w15:paraId="53CD59BC" w15:done="0"/>
  <w15:commentEx w15:paraId="15D5F6AA" w15:done="0"/>
  <w15:commentEx w15:paraId="5F6DB3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C88E8" w14:textId="77777777" w:rsidR="005C0B3F" w:rsidRDefault="005C0B3F">
      <w:r>
        <w:separator/>
      </w:r>
    </w:p>
  </w:endnote>
  <w:endnote w:type="continuationSeparator" w:id="0">
    <w:p w14:paraId="4EFA882C" w14:textId="77777777" w:rsidR="005C0B3F" w:rsidRDefault="005C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C3E80" w14:textId="34CAE429" w:rsidR="00DD16A2" w:rsidRDefault="00DD16A2" w:rsidP="00EA0055">
    <w:pPr>
      <w:pStyle w:val="CoffeyFooter"/>
      <w:tabs>
        <w:tab w:val="clear" w:pos="7938"/>
        <w:tab w:val="right" w:pos="10206"/>
      </w:tabs>
    </w:pPr>
    <w:r>
      <w:t>GSMA M4D UTILITIES</w:t>
    </w:r>
    <w:r w:rsidRPr="003470D4">
      <w:t xml:space="preserve"> –</w:t>
    </w:r>
    <w:r>
      <w:t xml:space="preserve"> October 2014</w:t>
    </w:r>
    <w:r>
      <w:tab/>
    </w:r>
    <w:r>
      <w:fldChar w:fldCharType="begin"/>
    </w:r>
    <w:r>
      <w:instrText xml:space="preserve"> PAGE   \* MERGEFORMAT </w:instrText>
    </w:r>
    <w:r>
      <w:fldChar w:fldCharType="separate"/>
    </w:r>
    <w:r w:rsidR="00905C5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9292C" w14:textId="77777777" w:rsidR="005C0B3F" w:rsidRDefault="005C0B3F">
      <w:r>
        <w:separator/>
      </w:r>
    </w:p>
  </w:footnote>
  <w:footnote w:type="continuationSeparator" w:id="0">
    <w:p w14:paraId="1DAD6AE8" w14:textId="77777777" w:rsidR="005C0B3F" w:rsidRDefault="005C0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651F6" w14:textId="3AEAE5DA" w:rsidR="00DD16A2" w:rsidRDefault="00DD16A2" w:rsidP="00517569">
    <w:pPr>
      <w:pStyle w:val="Header"/>
    </w:pPr>
    <w:r>
      <w:rPr>
        <w:noProof/>
        <w:lang w:eastAsia="en-GB"/>
      </w:rPr>
      <w:drawing>
        <wp:anchor distT="0" distB="0" distL="114300" distR="114300" simplePos="0" relativeHeight="251659264" behindDoc="0" locked="0" layoutInCell="1" allowOverlap="1" wp14:anchorId="6080B0F0" wp14:editId="4127EE87">
          <wp:simplePos x="0" y="0"/>
          <wp:positionH relativeFrom="column">
            <wp:posOffset>5669915</wp:posOffset>
          </wp:positionH>
          <wp:positionV relativeFrom="paragraph">
            <wp:posOffset>-160020</wp:posOffset>
          </wp:positionV>
          <wp:extent cx="790575" cy="814070"/>
          <wp:effectExtent l="0" t="0" r="9525" b="508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3142"/>
                  <a:stretch/>
                </pic:blipFill>
                <pic:spPr bwMode="auto">
                  <a:xfrm>
                    <a:off x="0" y="0"/>
                    <a:ext cx="790575" cy="814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C046695" wp14:editId="593AAC25">
          <wp:extent cx="2867025" cy="466725"/>
          <wp:effectExtent l="0" t="0" r="9525" b="9525"/>
          <wp:docPr id="6" name="Picture 6" descr="C:\Users\Arame_Awanis\AppData\Local\Microsoft\Windows\Temporary Internet Files\Content.Word\gsma_mobdev_ut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ame_Awanis\AppData\Local\Microsoft\Windows\Temporary Internet Files\Content.Word\gsma_mobdev_uti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466725"/>
                  </a:xfrm>
                  <a:prstGeom prst="rect">
                    <a:avLst/>
                  </a:prstGeom>
                  <a:noFill/>
                  <a:ln>
                    <a:noFill/>
                  </a:ln>
                </pic:spPr>
              </pic:pic>
            </a:graphicData>
          </a:graphic>
        </wp:inline>
      </w:drawing>
    </w:r>
  </w:p>
  <w:p w14:paraId="1E1303FD" w14:textId="77777777" w:rsidR="00DD16A2" w:rsidRDefault="00DD16A2" w:rsidP="00517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5FA6"/>
    <w:multiLevelType w:val="hybridMultilevel"/>
    <w:tmpl w:val="93046DD6"/>
    <w:lvl w:ilvl="0" w:tplc="1FD80F00">
      <w:start w:val="1"/>
      <w:numFmt w:val="bullet"/>
      <w:pStyle w:val="CoffeyBullet1"/>
      <w:lvlText w:val=""/>
      <w:lvlJc w:val="left"/>
      <w:pPr>
        <w:ind w:left="720" w:hanging="360"/>
      </w:pPr>
      <w:rPr>
        <w:rFonts w:ascii="Symbol" w:hAnsi="Symbol" w:hint="default"/>
        <w:color w:val="009F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67745"/>
    <w:multiLevelType w:val="multilevel"/>
    <w:tmpl w:val="9798452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39860224"/>
    <w:multiLevelType w:val="hybridMultilevel"/>
    <w:tmpl w:val="08D29A80"/>
    <w:lvl w:ilvl="0" w:tplc="C9EE33CE">
      <w:start w:val="1"/>
      <w:numFmt w:val="decimal"/>
      <w:pStyle w:val="CoffeyParagraphLis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EE2A0C"/>
    <w:multiLevelType w:val="hybridMultilevel"/>
    <w:tmpl w:val="35DA60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CBD1298"/>
    <w:multiLevelType w:val="multilevel"/>
    <w:tmpl w:val="792AD596"/>
    <w:lvl w:ilvl="0">
      <w:start w:val="1"/>
      <w:numFmt w:val="decimal"/>
      <w:pStyle w:val="CoffeyHeading1Black"/>
      <w:lvlText w:val="%1"/>
      <w:lvlJc w:val="left"/>
      <w:pPr>
        <w:ind w:left="432" w:hanging="432"/>
      </w:pPr>
      <w:rPr>
        <w:rFonts w:hint="default"/>
      </w:rPr>
    </w:lvl>
    <w:lvl w:ilvl="1">
      <w:start w:val="1"/>
      <w:numFmt w:val="decimal"/>
      <w:pStyle w:val="CoffeyHeading2Black"/>
      <w:lvlText w:val="%1.%2"/>
      <w:lvlJc w:val="left"/>
      <w:pPr>
        <w:ind w:left="576" w:hanging="576"/>
      </w:pPr>
    </w:lvl>
    <w:lvl w:ilvl="2">
      <w:start w:val="1"/>
      <w:numFmt w:val="decimal"/>
      <w:pStyle w:val="CoffeyHeading3Black"/>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7A420A70"/>
    <w:multiLevelType w:val="hybridMultilevel"/>
    <w:tmpl w:val="5CAED4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EDF790E"/>
    <w:multiLevelType w:val="hybridMultilevel"/>
    <w:tmpl w:val="F236C1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hul Shah">
    <w15:presenceInfo w15:providerId="AD" w15:userId="S-1-5-21-3346166985-1548841365-2365452741-17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AD"/>
    <w:rsid w:val="00000420"/>
    <w:rsid w:val="00006F5D"/>
    <w:rsid w:val="000151DB"/>
    <w:rsid w:val="000253BA"/>
    <w:rsid w:val="00047422"/>
    <w:rsid w:val="00072996"/>
    <w:rsid w:val="000D0C66"/>
    <w:rsid w:val="001375AE"/>
    <w:rsid w:val="001A79E8"/>
    <w:rsid w:val="001D7D70"/>
    <w:rsid w:val="001F6C88"/>
    <w:rsid w:val="00201F9E"/>
    <w:rsid w:val="00203193"/>
    <w:rsid w:val="00203847"/>
    <w:rsid w:val="00225505"/>
    <w:rsid w:val="00242110"/>
    <w:rsid w:val="002430D2"/>
    <w:rsid w:val="00250CC1"/>
    <w:rsid w:val="00254822"/>
    <w:rsid w:val="0026464B"/>
    <w:rsid w:val="00286944"/>
    <w:rsid w:val="0029148D"/>
    <w:rsid w:val="002A739D"/>
    <w:rsid w:val="002B04DB"/>
    <w:rsid w:val="002E1E1B"/>
    <w:rsid w:val="002E5BA8"/>
    <w:rsid w:val="00313E2E"/>
    <w:rsid w:val="003200BF"/>
    <w:rsid w:val="003265C4"/>
    <w:rsid w:val="003369FB"/>
    <w:rsid w:val="00344F58"/>
    <w:rsid w:val="003470D4"/>
    <w:rsid w:val="003704E3"/>
    <w:rsid w:val="00384ECE"/>
    <w:rsid w:val="00395623"/>
    <w:rsid w:val="003A3D23"/>
    <w:rsid w:val="003A7FDD"/>
    <w:rsid w:val="003B20EB"/>
    <w:rsid w:val="003B6836"/>
    <w:rsid w:val="003C596E"/>
    <w:rsid w:val="003D0BE1"/>
    <w:rsid w:val="003E7E78"/>
    <w:rsid w:val="003F2325"/>
    <w:rsid w:val="003F5281"/>
    <w:rsid w:val="00402B91"/>
    <w:rsid w:val="00483F21"/>
    <w:rsid w:val="00490D71"/>
    <w:rsid w:val="004B4601"/>
    <w:rsid w:val="004D2EC5"/>
    <w:rsid w:val="004D473E"/>
    <w:rsid w:val="004D6143"/>
    <w:rsid w:val="00502DCD"/>
    <w:rsid w:val="0050538E"/>
    <w:rsid w:val="005112ED"/>
    <w:rsid w:val="00517569"/>
    <w:rsid w:val="00524059"/>
    <w:rsid w:val="005302A9"/>
    <w:rsid w:val="00532C5F"/>
    <w:rsid w:val="00542E4E"/>
    <w:rsid w:val="00556AA8"/>
    <w:rsid w:val="00571A96"/>
    <w:rsid w:val="00575EAC"/>
    <w:rsid w:val="005A698A"/>
    <w:rsid w:val="005B6503"/>
    <w:rsid w:val="005C0B3F"/>
    <w:rsid w:val="005C3984"/>
    <w:rsid w:val="005D0E4F"/>
    <w:rsid w:val="005D74C7"/>
    <w:rsid w:val="0062109A"/>
    <w:rsid w:val="006300E7"/>
    <w:rsid w:val="0064219B"/>
    <w:rsid w:val="0064437E"/>
    <w:rsid w:val="00662461"/>
    <w:rsid w:val="00667A07"/>
    <w:rsid w:val="0068077A"/>
    <w:rsid w:val="0069449E"/>
    <w:rsid w:val="006B0DAD"/>
    <w:rsid w:val="006D669A"/>
    <w:rsid w:val="006F69BA"/>
    <w:rsid w:val="00721CA7"/>
    <w:rsid w:val="00724EFD"/>
    <w:rsid w:val="00724FF2"/>
    <w:rsid w:val="0073517B"/>
    <w:rsid w:val="00741910"/>
    <w:rsid w:val="007812ED"/>
    <w:rsid w:val="00782314"/>
    <w:rsid w:val="00790051"/>
    <w:rsid w:val="007A49D6"/>
    <w:rsid w:val="007C3736"/>
    <w:rsid w:val="007E430C"/>
    <w:rsid w:val="007F5AD8"/>
    <w:rsid w:val="007F73FA"/>
    <w:rsid w:val="008157A8"/>
    <w:rsid w:val="00833E39"/>
    <w:rsid w:val="00837B48"/>
    <w:rsid w:val="00837D2B"/>
    <w:rsid w:val="008409ED"/>
    <w:rsid w:val="00851951"/>
    <w:rsid w:val="00857F06"/>
    <w:rsid w:val="00870E09"/>
    <w:rsid w:val="008750E1"/>
    <w:rsid w:val="008A19E2"/>
    <w:rsid w:val="008C71FA"/>
    <w:rsid w:val="00905C5B"/>
    <w:rsid w:val="00946FE4"/>
    <w:rsid w:val="009636ED"/>
    <w:rsid w:val="00967B3A"/>
    <w:rsid w:val="00967FEF"/>
    <w:rsid w:val="0099230F"/>
    <w:rsid w:val="00994DF3"/>
    <w:rsid w:val="009B187B"/>
    <w:rsid w:val="009C39CF"/>
    <w:rsid w:val="009C47F3"/>
    <w:rsid w:val="009E2650"/>
    <w:rsid w:val="009E7AE0"/>
    <w:rsid w:val="00A0145D"/>
    <w:rsid w:val="00A07195"/>
    <w:rsid w:val="00A13483"/>
    <w:rsid w:val="00A246CB"/>
    <w:rsid w:val="00A329C3"/>
    <w:rsid w:val="00A35872"/>
    <w:rsid w:val="00A47156"/>
    <w:rsid w:val="00A47C18"/>
    <w:rsid w:val="00A558E9"/>
    <w:rsid w:val="00A61C20"/>
    <w:rsid w:val="00A7250E"/>
    <w:rsid w:val="00A91FA1"/>
    <w:rsid w:val="00AC4F08"/>
    <w:rsid w:val="00B14302"/>
    <w:rsid w:val="00B232F0"/>
    <w:rsid w:val="00B35DF0"/>
    <w:rsid w:val="00B41FA2"/>
    <w:rsid w:val="00B7324E"/>
    <w:rsid w:val="00B91724"/>
    <w:rsid w:val="00B93450"/>
    <w:rsid w:val="00BA37EA"/>
    <w:rsid w:val="00BA6F95"/>
    <w:rsid w:val="00BC2A5A"/>
    <w:rsid w:val="00BC67B5"/>
    <w:rsid w:val="00BD1039"/>
    <w:rsid w:val="00BD494A"/>
    <w:rsid w:val="00BF4096"/>
    <w:rsid w:val="00BF5159"/>
    <w:rsid w:val="00C015D0"/>
    <w:rsid w:val="00C037A4"/>
    <w:rsid w:val="00C04248"/>
    <w:rsid w:val="00C068DF"/>
    <w:rsid w:val="00C25794"/>
    <w:rsid w:val="00C4442B"/>
    <w:rsid w:val="00C44FEE"/>
    <w:rsid w:val="00C65ACF"/>
    <w:rsid w:val="00C70610"/>
    <w:rsid w:val="00C768DC"/>
    <w:rsid w:val="00C76C60"/>
    <w:rsid w:val="00C777DF"/>
    <w:rsid w:val="00C93735"/>
    <w:rsid w:val="00C93988"/>
    <w:rsid w:val="00CA44CC"/>
    <w:rsid w:val="00CB2B7B"/>
    <w:rsid w:val="00CB3648"/>
    <w:rsid w:val="00CB3964"/>
    <w:rsid w:val="00CC088A"/>
    <w:rsid w:val="00CC216A"/>
    <w:rsid w:val="00CC2A20"/>
    <w:rsid w:val="00CD2096"/>
    <w:rsid w:val="00CD2856"/>
    <w:rsid w:val="00CD46BA"/>
    <w:rsid w:val="00D03175"/>
    <w:rsid w:val="00D1007D"/>
    <w:rsid w:val="00D10812"/>
    <w:rsid w:val="00D477CA"/>
    <w:rsid w:val="00D94F10"/>
    <w:rsid w:val="00DD16A2"/>
    <w:rsid w:val="00DD70C2"/>
    <w:rsid w:val="00E0528F"/>
    <w:rsid w:val="00E0530C"/>
    <w:rsid w:val="00E166E2"/>
    <w:rsid w:val="00E1764B"/>
    <w:rsid w:val="00E26113"/>
    <w:rsid w:val="00E3218A"/>
    <w:rsid w:val="00E56F09"/>
    <w:rsid w:val="00E836AF"/>
    <w:rsid w:val="00E86551"/>
    <w:rsid w:val="00E9092F"/>
    <w:rsid w:val="00E95578"/>
    <w:rsid w:val="00EA0055"/>
    <w:rsid w:val="00EA1DFA"/>
    <w:rsid w:val="00EA45BA"/>
    <w:rsid w:val="00EA6508"/>
    <w:rsid w:val="00EB3401"/>
    <w:rsid w:val="00EC0E0F"/>
    <w:rsid w:val="00EC649A"/>
    <w:rsid w:val="00EC6742"/>
    <w:rsid w:val="00EC731D"/>
    <w:rsid w:val="00EE016B"/>
    <w:rsid w:val="00EE216A"/>
    <w:rsid w:val="00F01C9C"/>
    <w:rsid w:val="00F02BDB"/>
    <w:rsid w:val="00F04CDD"/>
    <w:rsid w:val="00F0688B"/>
    <w:rsid w:val="00F150D0"/>
    <w:rsid w:val="00F24880"/>
    <w:rsid w:val="00F26E46"/>
    <w:rsid w:val="00F43528"/>
    <w:rsid w:val="00F80D98"/>
    <w:rsid w:val="00F81D50"/>
    <w:rsid w:val="00F83B11"/>
    <w:rsid w:val="00F85A30"/>
    <w:rsid w:val="00F871FE"/>
    <w:rsid w:val="00F911CF"/>
    <w:rsid w:val="00FA3D35"/>
    <w:rsid w:val="00FC4564"/>
    <w:rsid w:val="00FC5EEB"/>
    <w:rsid w:val="00FD53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A0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7569"/>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EA0055"/>
    <w:pPr>
      <w:keepNext/>
      <w:numPr>
        <w:numId w:val="4"/>
      </w:numPr>
      <w:suppressAutoHyphens/>
      <w:spacing w:before="77" w:after="113" w:line="250" w:lineRule="atLeast"/>
      <w:outlineLvl w:val="0"/>
    </w:pPr>
    <w:rPr>
      <w:rFonts w:ascii="Arial Bold" w:eastAsia="Times New Roman" w:hAnsi="Arial Bold" w:cs="Arial"/>
      <w:b/>
      <w:bCs/>
      <w:caps/>
      <w:sz w:val="24"/>
      <w:szCs w:val="28"/>
    </w:rPr>
  </w:style>
  <w:style w:type="paragraph" w:styleId="Heading2">
    <w:name w:val="heading 2"/>
    <w:basedOn w:val="Normal"/>
    <w:next w:val="Normal"/>
    <w:qFormat/>
    <w:rsid w:val="00EA0055"/>
    <w:pPr>
      <w:keepNext/>
      <w:numPr>
        <w:ilvl w:val="1"/>
        <w:numId w:val="4"/>
      </w:numPr>
      <w:suppressAutoHyphens/>
      <w:spacing w:before="77" w:after="113" w:line="250" w:lineRule="atLeast"/>
      <w:outlineLvl w:val="1"/>
    </w:pPr>
    <w:rPr>
      <w:rFonts w:ascii="Arial Bold" w:eastAsia="Times New Roman" w:hAnsi="Arial Bold" w:cs="Arial"/>
      <w:b/>
      <w:bCs/>
      <w:sz w:val="24"/>
      <w:szCs w:val="28"/>
    </w:rPr>
  </w:style>
  <w:style w:type="paragraph" w:styleId="Heading3">
    <w:name w:val="heading 3"/>
    <w:next w:val="Normal"/>
    <w:qFormat/>
    <w:rsid w:val="00EA0055"/>
    <w:pPr>
      <w:keepNext/>
      <w:numPr>
        <w:ilvl w:val="2"/>
        <w:numId w:val="4"/>
      </w:numPr>
      <w:spacing w:before="77" w:after="113" w:line="250" w:lineRule="exact"/>
      <w:outlineLvl w:val="2"/>
    </w:pPr>
    <w:rPr>
      <w:rFonts w:ascii="Arial Bold" w:hAnsi="Arial Bold" w:cs="Arial"/>
      <w:b/>
      <w:bCs/>
      <w:szCs w:val="24"/>
      <w:lang w:eastAsia="en-US"/>
    </w:rPr>
  </w:style>
  <w:style w:type="paragraph" w:styleId="Heading4">
    <w:name w:val="heading 4"/>
    <w:basedOn w:val="Normal"/>
    <w:next w:val="Normal"/>
    <w:qFormat/>
    <w:rsid w:val="00EA0055"/>
    <w:pPr>
      <w:numPr>
        <w:ilvl w:val="3"/>
        <w:numId w:val="4"/>
      </w:numPr>
      <w:suppressAutoHyphens/>
      <w:autoSpaceDE w:val="0"/>
      <w:autoSpaceDN w:val="0"/>
      <w:adjustRightInd w:val="0"/>
      <w:spacing w:before="77" w:after="113" w:line="250" w:lineRule="atLeast"/>
      <w:textAlignment w:val="center"/>
      <w:outlineLvl w:val="3"/>
    </w:pPr>
    <w:rPr>
      <w:rFonts w:ascii="Arial" w:eastAsia="Times New Roman" w:hAnsi="Arial" w:cs="Arial"/>
      <w:color w:val="000000"/>
      <w:sz w:val="20"/>
      <w:szCs w:val="24"/>
    </w:rPr>
  </w:style>
  <w:style w:type="paragraph" w:styleId="Heading5">
    <w:name w:val="heading 5"/>
    <w:basedOn w:val="Normal"/>
    <w:next w:val="Normal"/>
    <w:qFormat/>
    <w:rsid w:val="00EA0055"/>
    <w:pPr>
      <w:spacing w:before="77" w:after="113" w:line="250" w:lineRule="exact"/>
      <w:outlineLvl w:val="4"/>
    </w:pPr>
    <w:rPr>
      <w:rFonts w:ascii="Arial" w:eastAsia="Times New Roman" w:hAnsi="Arial" w:cs="Times New Roman"/>
      <w:sz w:val="20"/>
      <w:szCs w:val="24"/>
    </w:rPr>
  </w:style>
  <w:style w:type="paragraph" w:styleId="Heading6">
    <w:name w:val="heading 6"/>
    <w:basedOn w:val="Normal"/>
    <w:next w:val="Normal"/>
    <w:qFormat/>
    <w:rsid w:val="00EA0055"/>
    <w:pPr>
      <w:spacing w:before="77" w:after="113" w:line="250" w:lineRule="exact"/>
      <w:outlineLvl w:val="5"/>
    </w:pPr>
    <w:rPr>
      <w:rFonts w:ascii="Arial" w:eastAsia="Times New Roman" w:hAnsi="Arial" w:cs="Times New Roman"/>
      <w:sz w:val="20"/>
      <w:szCs w:val="24"/>
    </w:rPr>
  </w:style>
  <w:style w:type="paragraph" w:styleId="Heading7">
    <w:name w:val="heading 7"/>
    <w:basedOn w:val="Heading6"/>
    <w:next w:val="Normal"/>
    <w:qFormat/>
    <w:rsid w:val="00EA0055"/>
    <w:pPr>
      <w:outlineLvl w:val="6"/>
    </w:pPr>
  </w:style>
  <w:style w:type="paragraph" w:styleId="Heading8">
    <w:name w:val="heading 8"/>
    <w:basedOn w:val="Normal"/>
    <w:next w:val="Normal"/>
    <w:qFormat/>
    <w:rsid w:val="00EA0055"/>
    <w:pPr>
      <w:spacing w:before="77" w:after="113" w:line="250" w:lineRule="exact"/>
      <w:outlineLvl w:val="7"/>
    </w:pPr>
    <w:rPr>
      <w:rFonts w:ascii="Arial" w:eastAsia="Times New Roman" w:hAnsi="Arial" w:cs="Times New Roman"/>
      <w:sz w:val="20"/>
      <w:szCs w:val="24"/>
    </w:rPr>
  </w:style>
  <w:style w:type="paragraph" w:styleId="Heading9">
    <w:name w:val="heading 9"/>
    <w:basedOn w:val="Heading7"/>
    <w:next w:val="Normal"/>
    <w:qFormat/>
    <w:rsid w:val="00EA00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ffeyBullet1">
    <w:name w:val="Coffey Bullet 1"/>
    <w:basedOn w:val="Normal"/>
    <w:qFormat/>
    <w:rsid w:val="00EA0055"/>
    <w:pPr>
      <w:numPr>
        <w:numId w:val="1"/>
      </w:numPr>
      <w:spacing w:before="77" w:after="113" w:line="250" w:lineRule="exact"/>
    </w:pPr>
    <w:rPr>
      <w:rFonts w:ascii="Arial" w:eastAsia="Times New Roman" w:hAnsi="Arial" w:cs="Times New Roman"/>
      <w:sz w:val="20"/>
      <w:szCs w:val="24"/>
    </w:rPr>
  </w:style>
  <w:style w:type="paragraph" w:customStyle="1" w:styleId="CoffeyBullet2">
    <w:name w:val="Coffey Bullet 2"/>
    <w:basedOn w:val="CoffeyBullet1"/>
    <w:qFormat/>
    <w:rsid w:val="00EA0055"/>
    <w:pPr>
      <w:ind w:left="993" w:hanging="284"/>
    </w:pPr>
  </w:style>
  <w:style w:type="table" w:styleId="TableGrid">
    <w:name w:val="Table Grid"/>
    <w:basedOn w:val="TableNormal"/>
    <w:rsid w:val="00EA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CaseStudy">
    <w:name w:val="Coffey Case Study"/>
    <w:basedOn w:val="TableGrid"/>
    <w:uiPriority w:val="99"/>
    <w:rsid w:val="00EA0055"/>
    <w:tblPr/>
    <w:tblStylePr w:type="firstRow">
      <w:pPr>
        <w:jc w:val="left"/>
      </w:pPr>
      <w:rPr>
        <w:rFonts w:ascii="Arial" w:hAnsi="Arial"/>
        <w:color w:val="FFFFFF" w:themeColor="background1"/>
        <w:sz w:val="20"/>
      </w:rPr>
      <w:tblPr/>
      <w:tcPr>
        <w:tcBorders>
          <w:top w:val="single" w:sz="4" w:space="0" w:color="00A5BD"/>
          <w:left w:val="single" w:sz="4" w:space="0" w:color="00A5BD"/>
          <w:bottom w:val="single" w:sz="4" w:space="0" w:color="00A5BD"/>
          <w:right w:val="single" w:sz="4" w:space="0" w:color="00A5BD"/>
          <w:insideH w:val="single" w:sz="4" w:space="0" w:color="00A5BD"/>
          <w:insideV w:val="single" w:sz="4" w:space="0" w:color="00A5BD"/>
        </w:tcBorders>
        <w:shd w:val="clear" w:color="auto" w:fill="00A5BD"/>
      </w:tcPr>
    </w:tblStylePr>
  </w:style>
  <w:style w:type="paragraph" w:customStyle="1" w:styleId="CoffeyHeader">
    <w:name w:val="Coffey Header"/>
    <w:basedOn w:val="Normal"/>
    <w:qFormat/>
    <w:rsid w:val="00EA0055"/>
    <w:pPr>
      <w:spacing w:after="0" w:line="240" w:lineRule="auto"/>
      <w:ind w:right="-2"/>
    </w:pPr>
    <w:rPr>
      <w:rFonts w:ascii="Arial" w:eastAsia="Cambria" w:hAnsi="Arial" w:cs="Times New Roman"/>
      <w:caps/>
      <w:sz w:val="18"/>
      <w:szCs w:val="24"/>
    </w:rPr>
  </w:style>
  <w:style w:type="paragraph" w:customStyle="1" w:styleId="CoffeyFooter">
    <w:name w:val="Coffey Footer"/>
    <w:basedOn w:val="CoffeyHeader"/>
    <w:qFormat/>
    <w:rsid w:val="00EA0055"/>
    <w:pPr>
      <w:tabs>
        <w:tab w:val="right" w:pos="7938"/>
      </w:tabs>
    </w:pPr>
  </w:style>
  <w:style w:type="paragraph" w:customStyle="1" w:styleId="CoffeyParagraph">
    <w:name w:val="Coffey Paragraph"/>
    <w:basedOn w:val="Normal"/>
    <w:qFormat/>
    <w:rsid w:val="00EA0055"/>
    <w:pPr>
      <w:spacing w:before="77" w:after="113" w:line="250" w:lineRule="atLeast"/>
    </w:pPr>
    <w:rPr>
      <w:rFonts w:ascii="Arial" w:eastAsia="Times New Roman" w:hAnsi="Arial" w:cs="Times New Roman"/>
      <w:sz w:val="20"/>
      <w:szCs w:val="24"/>
    </w:rPr>
  </w:style>
  <w:style w:type="paragraph" w:customStyle="1" w:styleId="CoffeyTitle0Blue">
    <w:name w:val="Coffey Title 0 Blue"/>
    <w:basedOn w:val="CoffeyParagraph"/>
    <w:next w:val="CoffeyParagraph"/>
    <w:qFormat/>
    <w:rsid w:val="00EA0055"/>
    <w:pPr>
      <w:keepNext/>
      <w:spacing w:after="313"/>
    </w:pPr>
    <w:rPr>
      <w:color w:val="009FBB"/>
      <w:sz w:val="48"/>
    </w:rPr>
  </w:style>
  <w:style w:type="paragraph" w:customStyle="1" w:styleId="CoffeyHeading1Black">
    <w:name w:val="Coffey Heading 1 Black"/>
    <w:basedOn w:val="CoffeyTitle0Blue"/>
    <w:next w:val="CoffeyParagraph"/>
    <w:qFormat/>
    <w:rsid w:val="00EA0055"/>
    <w:pPr>
      <w:numPr>
        <w:numId w:val="2"/>
      </w:numPr>
      <w:ind w:left="709" w:hanging="709"/>
    </w:pPr>
  </w:style>
  <w:style w:type="paragraph" w:customStyle="1" w:styleId="CoffeyHeading2Black">
    <w:name w:val="Coffey Heading 2 Black"/>
    <w:basedOn w:val="CoffeyHeading1Black"/>
    <w:next w:val="CoffeyParagraph"/>
    <w:rsid w:val="00EA0055"/>
    <w:pPr>
      <w:numPr>
        <w:ilvl w:val="1"/>
      </w:numPr>
      <w:spacing w:before="277" w:after="113"/>
      <w:ind w:left="709" w:hanging="709"/>
    </w:pPr>
    <w:rPr>
      <w:sz w:val="28"/>
      <w:szCs w:val="28"/>
    </w:rPr>
  </w:style>
  <w:style w:type="paragraph" w:customStyle="1" w:styleId="CoffeyHeading3Black">
    <w:name w:val="Coffey Heading 3 Black"/>
    <w:basedOn w:val="CoffeyHeading2Black"/>
    <w:next w:val="CoffeyParagraph"/>
    <w:rsid w:val="00EA0055"/>
    <w:pPr>
      <w:numPr>
        <w:ilvl w:val="2"/>
      </w:numPr>
      <w:spacing w:before="77"/>
    </w:pPr>
    <w:rPr>
      <w:b/>
      <w:sz w:val="20"/>
      <w:szCs w:val="20"/>
    </w:rPr>
  </w:style>
  <w:style w:type="paragraph" w:customStyle="1" w:styleId="CoffeyParagraphBlue">
    <w:name w:val="Coffey Paragraph Blue"/>
    <w:basedOn w:val="CoffeyParagraph"/>
    <w:next w:val="CoffeyParagraph"/>
    <w:qFormat/>
    <w:rsid w:val="00EA0055"/>
    <w:rPr>
      <w:rFonts w:ascii="Arial Bold" w:hAnsi="Arial Bold"/>
      <w:b/>
      <w:color w:val="009FBB"/>
    </w:rPr>
  </w:style>
  <w:style w:type="paragraph" w:customStyle="1" w:styleId="CoffeyParagraphList">
    <w:name w:val="Coffey Paragraph List"/>
    <w:basedOn w:val="CoffeyParagraph"/>
    <w:qFormat/>
    <w:rsid w:val="00EA0055"/>
    <w:pPr>
      <w:numPr>
        <w:numId w:val="3"/>
      </w:numPr>
    </w:pPr>
  </w:style>
  <w:style w:type="paragraph" w:customStyle="1" w:styleId="CoffeyParagraphWhite">
    <w:name w:val="Coffey Paragraph White"/>
    <w:basedOn w:val="CoffeyParagraph"/>
    <w:autoRedefine/>
    <w:qFormat/>
    <w:rsid w:val="00FC5EEB"/>
    <w:rPr>
      <w:b/>
      <w:color w:val="FFFFFF" w:themeColor="background1"/>
      <w:szCs w:val="18"/>
    </w:rPr>
  </w:style>
  <w:style w:type="paragraph" w:customStyle="1" w:styleId="CoffeyTitle1Blue">
    <w:name w:val="Coffey Title 1 Blue"/>
    <w:basedOn w:val="CoffeyParagraph"/>
    <w:next w:val="CoffeyParagraph"/>
    <w:qFormat/>
    <w:rsid w:val="00EA0055"/>
    <w:pPr>
      <w:keepNext/>
      <w:spacing w:before="277"/>
    </w:pPr>
    <w:rPr>
      <w:color w:val="009FBB"/>
      <w:sz w:val="28"/>
    </w:rPr>
  </w:style>
  <w:style w:type="paragraph" w:customStyle="1" w:styleId="CoffeyTitle2Blue">
    <w:name w:val="Coffey Title 2 Blue"/>
    <w:basedOn w:val="CoffeyParagraph"/>
    <w:next w:val="CoffeyParagraph"/>
    <w:qFormat/>
    <w:rsid w:val="00EA0055"/>
    <w:pPr>
      <w:keepNext/>
    </w:pPr>
    <w:rPr>
      <w:rFonts w:cs="Arial"/>
      <w:b/>
      <w:color w:val="009FBB"/>
    </w:rPr>
  </w:style>
  <w:style w:type="paragraph" w:customStyle="1" w:styleId="CoffeyTitle3Black">
    <w:name w:val="Coffey Title 3 Black"/>
    <w:basedOn w:val="CoffeyTitle2Blue"/>
    <w:next w:val="CoffeyParagraph"/>
    <w:qFormat/>
    <w:rsid w:val="00EA0055"/>
    <w:rPr>
      <w:color w:val="auto"/>
    </w:rPr>
  </w:style>
  <w:style w:type="paragraph" w:customStyle="1" w:styleId="CoffeyTitleWhite">
    <w:name w:val="Coffey Title White"/>
    <w:basedOn w:val="CoffeyParagraphWhite"/>
    <w:next w:val="CoffeyParagraphWhite"/>
    <w:qFormat/>
    <w:rsid w:val="00EA0055"/>
    <w:pPr>
      <w:keepNext/>
    </w:pPr>
    <w:rPr>
      <w:rFonts w:cs="Arial"/>
      <w:b w:val="0"/>
      <w:sz w:val="28"/>
    </w:rPr>
  </w:style>
  <w:style w:type="table" w:styleId="ColorfulGrid-Accent5">
    <w:name w:val="Colorful Grid Accent 5"/>
    <w:basedOn w:val="TableNormal"/>
    <w:uiPriority w:val="73"/>
    <w:rsid w:val="00EA0055"/>
    <w:rPr>
      <w:color w:val="000000" w:themeColor="text1"/>
    </w:rPr>
    <w:tblPr>
      <w:tblStyleRowBandSize w:val="1"/>
      <w:tblStyleColBandSize w:val="1"/>
      <w:tblBorders>
        <w:insideH w:val="single" w:sz="4" w:space="0" w:color="FFFFFF" w:themeColor="background1"/>
      </w:tblBorders>
    </w:tblPr>
    <w:tcPr>
      <w:shd w:val="clear" w:color="auto" w:fill="BEF5FF" w:themeFill="accent5" w:themeFillTint="33"/>
    </w:tcPr>
    <w:tblStylePr w:type="firstRow">
      <w:rPr>
        <w:b/>
        <w:bCs/>
      </w:rPr>
      <w:tblPr/>
      <w:tcPr>
        <w:shd w:val="clear" w:color="auto" w:fill="7DEBFF" w:themeFill="accent5" w:themeFillTint="66"/>
      </w:tcPr>
    </w:tblStylePr>
    <w:tblStylePr w:type="lastRow">
      <w:rPr>
        <w:b/>
        <w:bCs/>
        <w:color w:val="000000" w:themeColor="text1"/>
      </w:rPr>
      <w:tblPr/>
      <w:tcPr>
        <w:shd w:val="clear" w:color="auto" w:fill="7DEBFF" w:themeFill="accent5" w:themeFillTint="66"/>
      </w:tcPr>
    </w:tblStylePr>
    <w:tblStylePr w:type="firstCol">
      <w:rPr>
        <w:color w:val="FFFFFF" w:themeColor="background1"/>
      </w:rPr>
      <w:tblPr/>
      <w:tcPr>
        <w:shd w:val="clear" w:color="auto" w:fill="00768C" w:themeFill="accent5" w:themeFillShade="BF"/>
      </w:tcPr>
    </w:tblStylePr>
    <w:tblStylePr w:type="lastCol">
      <w:rPr>
        <w:color w:val="FFFFFF" w:themeColor="background1"/>
      </w:rPr>
      <w:tblPr/>
      <w:tcPr>
        <w:shd w:val="clear" w:color="auto" w:fill="00768C" w:themeFill="accent5" w:themeFillShade="BF"/>
      </w:tc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ColorfulList">
    <w:name w:val="Colorful List"/>
    <w:basedOn w:val="TableNormal"/>
    <w:uiPriority w:val="72"/>
    <w:rsid w:val="00EA005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FootnoteReference">
    <w:name w:val="footnote reference"/>
    <w:basedOn w:val="DefaultParagraphFont"/>
    <w:rsid w:val="00EA0055"/>
    <w:rPr>
      <w:vertAlign w:val="superscript"/>
    </w:rPr>
  </w:style>
  <w:style w:type="paragraph" w:styleId="FootnoteText">
    <w:name w:val="footnote text"/>
    <w:basedOn w:val="Normal"/>
    <w:link w:val="FootnoteTextChar"/>
    <w:rsid w:val="00EA0055"/>
    <w:pPr>
      <w:spacing w:after="0" w:line="240" w:lineRule="auto"/>
    </w:pPr>
    <w:rPr>
      <w:rFonts w:ascii="Arial" w:eastAsia="Times New Roman" w:hAnsi="Arial" w:cs="Times New Roman"/>
      <w:sz w:val="16"/>
      <w:szCs w:val="16"/>
    </w:rPr>
  </w:style>
  <w:style w:type="character" w:customStyle="1" w:styleId="FootnoteTextChar">
    <w:name w:val="Footnote Text Char"/>
    <w:basedOn w:val="DefaultParagraphFont"/>
    <w:link w:val="FootnoteText"/>
    <w:rsid w:val="00EA0055"/>
    <w:rPr>
      <w:rFonts w:ascii="Arial" w:hAnsi="Arial"/>
      <w:sz w:val="16"/>
      <w:szCs w:val="16"/>
      <w:lang w:eastAsia="en-US"/>
    </w:rPr>
  </w:style>
  <w:style w:type="table" w:styleId="LightGrid-Accent1">
    <w:name w:val="Light Grid Accent 1"/>
    <w:basedOn w:val="TableNormal"/>
    <w:uiPriority w:val="62"/>
    <w:rsid w:val="00EA00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5">
    <w:name w:val="Medium Grid 1 Accent 5"/>
    <w:basedOn w:val="TableNormal"/>
    <w:uiPriority w:val="67"/>
    <w:rsid w:val="00EA0055"/>
    <w:tblPr>
      <w:tblStyleRowBandSize w:val="1"/>
      <w:tblStyleColBandSize w:val="1"/>
      <w:tblBorders>
        <w:top w:val="single" w:sz="8" w:space="0" w:color="0DD9FF" w:themeColor="accent5" w:themeTint="BF"/>
        <w:left w:val="single" w:sz="8" w:space="0" w:color="0DD9FF" w:themeColor="accent5" w:themeTint="BF"/>
        <w:bottom w:val="single" w:sz="8" w:space="0" w:color="0DD9FF" w:themeColor="accent5" w:themeTint="BF"/>
        <w:right w:val="single" w:sz="8" w:space="0" w:color="0DD9FF" w:themeColor="accent5" w:themeTint="BF"/>
        <w:insideH w:val="single" w:sz="8" w:space="0" w:color="0DD9FF" w:themeColor="accent5" w:themeTint="BF"/>
        <w:insideV w:val="single" w:sz="8" w:space="0" w:color="0DD9FF" w:themeColor="accent5" w:themeTint="BF"/>
      </w:tblBorders>
    </w:tblPr>
    <w:tcPr>
      <w:shd w:val="clear" w:color="auto" w:fill="AFF2FF" w:themeFill="accent5" w:themeFillTint="3F"/>
    </w:tcPr>
    <w:tblStylePr w:type="firstRow">
      <w:rPr>
        <w:b/>
        <w:bCs/>
      </w:rPr>
    </w:tblStylePr>
    <w:tblStylePr w:type="lastRow">
      <w:rPr>
        <w:b/>
        <w:bCs/>
      </w:rPr>
      <w:tblPr/>
      <w:tcPr>
        <w:tcBorders>
          <w:top w:val="single" w:sz="18" w:space="0" w:color="0DD9FF" w:themeColor="accent5" w:themeTint="BF"/>
        </w:tcBorders>
      </w:tcPr>
    </w:tblStylePr>
    <w:tblStylePr w:type="firstCol">
      <w:rPr>
        <w:b/>
        <w:bCs/>
      </w:rPr>
    </w:tblStylePr>
    <w:tblStylePr w:type="lastCol">
      <w:rPr>
        <w:b/>
        <w:bCs/>
      </w:r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MediumShading1-Accent1">
    <w:name w:val="Medium Shading 1 Accent 1"/>
    <w:basedOn w:val="TableNormal"/>
    <w:uiPriority w:val="63"/>
    <w:rsid w:val="00EA005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rsid w:val="00EA0055"/>
    <w:pPr>
      <w:tabs>
        <w:tab w:val="center" w:pos="4513"/>
        <w:tab w:val="right" w:pos="9026"/>
      </w:tabs>
      <w:spacing w:after="0" w:line="240" w:lineRule="auto"/>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EA0055"/>
    <w:rPr>
      <w:rFonts w:ascii="Arial" w:hAnsi="Arial"/>
      <w:szCs w:val="24"/>
      <w:lang w:eastAsia="en-US"/>
    </w:rPr>
  </w:style>
  <w:style w:type="paragraph" w:styleId="Footer">
    <w:name w:val="footer"/>
    <w:basedOn w:val="Normal"/>
    <w:link w:val="FooterChar"/>
    <w:rsid w:val="00EA0055"/>
    <w:pPr>
      <w:tabs>
        <w:tab w:val="center" w:pos="4513"/>
        <w:tab w:val="right" w:pos="9026"/>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rsid w:val="00EA0055"/>
    <w:rPr>
      <w:rFonts w:ascii="Arial" w:hAnsi="Arial"/>
      <w:szCs w:val="24"/>
      <w:lang w:eastAsia="en-US"/>
    </w:rPr>
  </w:style>
  <w:style w:type="paragraph" w:styleId="BalloonText">
    <w:name w:val="Balloon Text"/>
    <w:basedOn w:val="Normal"/>
    <w:link w:val="BalloonTextChar"/>
    <w:rsid w:val="0051756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17569"/>
    <w:rPr>
      <w:rFonts w:ascii="Tahoma" w:hAnsi="Tahoma" w:cs="Tahoma"/>
      <w:sz w:val="16"/>
      <w:szCs w:val="16"/>
      <w:lang w:eastAsia="en-US"/>
    </w:rPr>
  </w:style>
  <w:style w:type="character" w:styleId="Hyperlink">
    <w:name w:val="Hyperlink"/>
    <w:basedOn w:val="DefaultParagraphFont"/>
    <w:rsid w:val="00517569"/>
    <w:rPr>
      <w:color w:val="0000FF"/>
      <w:u w:val="single"/>
    </w:rPr>
  </w:style>
  <w:style w:type="paragraph" w:customStyle="1" w:styleId="BodyCopy">
    <w:name w:val="Body Copy"/>
    <w:basedOn w:val="Normal"/>
    <w:rsid w:val="00517569"/>
    <w:pPr>
      <w:suppressAutoHyphens/>
      <w:spacing w:before="77" w:after="113" w:line="250" w:lineRule="atLeast"/>
    </w:pPr>
    <w:rPr>
      <w:rFonts w:ascii="Arial" w:eastAsia="Times New Roman" w:hAnsi="Arial" w:cs="Arial"/>
      <w:sz w:val="20"/>
      <w:szCs w:val="24"/>
    </w:rPr>
  </w:style>
  <w:style w:type="paragraph" w:customStyle="1" w:styleId="BodyBold">
    <w:name w:val="Body Bold"/>
    <w:basedOn w:val="Normal"/>
    <w:rsid w:val="00EB3401"/>
    <w:pPr>
      <w:suppressAutoHyphens/>
      <w:spacing w:before="77" w:after="113" w:line="250" w:lineRule="atLeast"/>
    </w:pPr>
    <w:rPr>
      <w:rFonts w:ascii="Arial Bold" w:eastAsia="Times New Roman" w:hAnsi="Arial Bold" w:cs="Arial"/>
      <w:b/>
      <w:bCs/>
      <w:sz w:val="20"/>
      <w:szCs w:val="24"/>
    </w:rPr>
  </w:style>
  <w:style w:type="paragraph" w:customStyle="1" w:styleId="BodyBoldNoSpace">
    <w:name w:val="Body Bold No Space"/>
    <w:basedOn w:val="Normal"/>
    <w:rsid w:val="00EB3401"/>
    <w:pPr>
      <w:suppressAutoHyphens/>
      <w:spacing w:after="0" w:line="250" w:lineRule="atLeast"/>
    </w:pPr>
    <w:rPr>
      <w:rFonts w:ascii="Arial Bold" w:eastAsia="Times New Roman" w:hAnsi="Arial Bold" w:cs="Arial"/>
      <w:b/>
      <w:bCs/>
      <w:sz w:val="20"/>
      <w:szCs w:val="24"/>
    </w:rPr>
  </w:style>
  <w:style w:type="character" w:styleId="CommentReference">
    <w:name w:val="annotation reference"/>
    <w:basedOn w:val="DefaultParagraphFont"/>
    <w:rsid w:val="00CA44CC"/>
    <w:rPr>
      <w:sz w:val="16"/>
      <w:szCs w:val="16"/>
    </w:rPr>
  </w:style>
  <w:style w:type="paragraph" w:styleId="CommentText">
    <w:name w:val="annotation text"/>
    <w:basedOn w:val="Normal"/>
    <w:link w:val="CommentTextChar"/>
    <w:rsid w:val="00CA44CC"/>
    <w:pPr>
      <w:spacing w:line="240" w:lineRule="auto"/>
    </w:pPr>
    <w:rPr>
      <w:sz w:val="20"/>
      <w:szCs w:val="20"/>
    </w:rPr>
  </w:style>
  <w:style w:type="character" w:customStyle="1" w:styleId="CommentTextChar">
    <w:name w:val="Comment Text Char"/>
    <w:basedOn w:val="DefaultParagraphFont"/>
    <w:link w:val="CommentText"/>
    <w:rsid w:val="00CA44C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CA44CC"/>
    <w:rPr>
      <w:b/>
      <w:bCs/>
    </w:rPr>
  </w:style>
  <w:style w:type="character" w:customStyle="1" w:styleId="CommentSubjectChar">
    <w:name w:val="Comment Subject Char"/>
    <w:basedOn w:val="CommentTextChar"/>
    <w:link w:val="CommentSubject"/>
    <w:rsid w:val="00CA44CC"/>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7569"/>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EA0055"/>
    <w:pPr>
      <w:keepNext/>
      <w:numPr>
        <w:numId w:val="4"/>
      </w:numPr>
      <w:suppressAutoHyphens/>
      <w:spacing w:before="77" w:after="113" w:line="250" w:lineRule="atLeast"/>
      <w:outlineLvl w:val="0"/>
    </w:pPr>
    <w:rPr>
      <w:rFonts w:ascii="Arial Bold" w:eastAsia="Times New Roman" w:hAnsi="Arial Bold" w:cs="Arial"/>
      <w:b/>
      <w:bCs/>
      <w:caps/>
      <w:sz w:val="24"/>
      <w:szCs w:val="28"/>
    </w:rPr>
  </w:style>
  <w:style w:type="paragraph" w:styleId="Heading2">
    <w:name w:val="heading 2"/>
    <w:basedOn w:val="Normal"/>
    <w:next w:val="Normal"/>
    <w:qFormat/>
    <w:rsid w:val="00EA0055"/>
    <w:pPr>
      <w:keepNext/>
      <w:numPr>
        <w:ilvl w:val="1"/>
        <w:numId w:val="4"/>
      </w:numPr>
      <w:suppressAutoHyphens/>
      <w:spacing w:before="77" w:after="113" w:line="250" w:lineRule="atLeast"/>
      <w:outlineLvl w:val="1"/>
    </w:pPr>
    <w:rPr>
      <w:rFonts w:ascii="Arial Bold" w:eastAsia="Times New Roman" w:hAnsi="Arial Bold" w:cs="Arial"/>
      <w:b/>
      <w:bCs/>
      <w:sz w:val="24"/>
      <w:szCs w:val="28"/>
    </w:rPr>
  </w:style>
  <w:style w:type="paragraph" w:styleId="Heading3">
    <w:name w:val="heading 3"/>
    <w:next w:val="Normal"/>
    <w:qFormat/>
    <w:rsid w:val="00EA0055"/>
    <w:pPr>
      <w:keepNext/>
      <w:numPr>
        <w:ilvl w:val="2"/>
        <w:numId w:val="4"/>
      </w:numPr>
      <w:spacing w:before="77" w:after="113" w:line="250" w:lineRule="exact"/>
      <w:outlineLvl w:val="2"/>
    </w:pPr>
    <w:rPr>
      <w:rFonts w:ascii="Arial Bold" w:hAnsi="Arial Bold" w:cs="Arial"/>
      <w:b/>
      <w:bCs/>
      <w:szCs w:val="24"/>
      <w:lang w:eastAsia="en-US"/>
    </w:rPr>
  </w:style>
  <w:style w:type="paragraph" w:styleId="Heading4">
    <w:name w:val="heading 4"/>
    <w:basedOn w:val="Normal"/>
    <w:next w:val="Normal"/>
    <w:qFormat/>
    <w:rsid w:val="00EA0055"/>
    <w:pPr>
      <w:numPr>
        <w:ilvl w:val="3"/>
        <w:numId w:val="4"/>
      </w:numPr>
      <w:suppressAutoHyphens/>
      <w:autoSpaceDE w:val="0"/>
      <w:autoSpaceDN w:val="0"/>
      <w:adjustRightInd w:val="0"/>
      <w:spacing w:before="77" w:after="113" w:line="250" w:lineRule="atLeast"/>
      <w:textAlignment w:val="center"/>
      <w:outlineLvl w:val="3"/>
    </w:pPr>
    <w:rPr>
      <w:rFonts w:ascii="Arial" w:eastAsia="Times New Roman" w:hAnsi="Arial" w:cs="Arial"/>
      <w:color w:val="000000"/>
      <w:sz w:val="20"/>
      <w:szCs w:val="24"/>
    </w:rPr>
  </w:style>
  <w:style w:type="paragraph" w:styleId="Heading5">
    <w:name w:val="heading 5"/>
    <w:basedOn w:val="Normal"/>
    <w:next w:val="Normal"/>
    <w:qFormat/>
    <w:rsid w:val="00EA0055"/>
    <w:pPr>
      <w:spacing w:before="77" w:after="113" w:line="250" w:lineRule="exact"/>
      <w:outlineLvl w:val="4"/>
    </w:pPr>
    <w:rPr>
      <w:rFonts w:ascii="Arial" w:eastAsia="Times New Roman" w:hAnsi="Arial" w:cs="Times New Roman"/>
      <w:sz w:val="20"/>
      <w:szCs w:val="24"/>
    </w:rPr>
  </w:style>
  <w:style w:type="paragraph" w:styleId="Heading6">
    <w:name w:val="heading 6"/>
    <w:basedOn w:val="Normal"/>
    <w:next w:val="Normal"/>
    <w:qFormat/>
    <w:rsid w:val="00EA0055"/>
    <w:pPr>
      <w:spacing w:before="77" w:after="113" w:line="250" w:lineRule="exact"/>
      <w:outlineLvl w:val="5"/>
    </w:pPr>
    <w:rPr>
      <w:rFonts w:ascii="Arial" w:eastAsia="Times New Roman" w:hAnsi="Arial" w:cs="Times New Roman"/>
      <w:sz w:val="20"/>
      <w:szCs w:val="24"/>
    </w:rPr>
  </w:style>
  <w:style w:type="paragraph" w:styleId="Heading7">
    <w:name w:val="heading 7"/>
    <w:basedOn w:val="Heading6"/>
    <w:next w:val="Normal"/>
    <w:qFormat/>
    <w:rsid w:val="00EA0055"/>
    <w:pPr>
      <w:outlineLvl w:val="6"/>
    </w:pPr>
  </w:style>
  <w:style w:type="paragraph" w:styleId="Heading8">
    <w:name w:val="heading 8"/>
    <w:basedOn w:val="Normal"/>
    <w:next w:val="Normal"/>
    <w:qFormat/>
    <w:rsid w:val="00EA0055"/>
    <w:pPr>
      <w:spacing w:before="77" w:after="113" w:line="250" w:lineRule="exact"/>
      <w:outlineLvl w:val="7"/>
    </w:pPr>
    <w:rPr>
      <w:rFonts w:ascii="Arial" w:eastAsia="Times New Roman" w:hAnsi="Arial" w:cs="Times New Roman"/>
      <w:sz w:val="20"/>
      <w:szCs w:val="24"/>
    </w:rPr>
  </w:style>
  <w:style w:type="paragraph" w:styleId="Heading9">
    <w:name w:val="heading 9"/>
    <w:basedOn w:val="Heading7"/>
    <w:next w:val="Normal"/>
    <w:qFormat/>
    <w:rsid w:val="00EA00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ffeyBullet1">
    <w:name w:val="Coffey Bullet 1"/>
    <w:basedOn w:val="Normal"/>
    <w:qFormat/>
    <w:rsid w:val="00EA0055"/>
    <w:pPr>
      <w:numPr>
        <w:numId w:val="1"/>
      </w:numPr>
      <w:spacing w:before="77" w:after="113" w:line="250" w:lineRule="exact"/>
    </w:pPr>
    <w:rPr>
      <w:rFonts w:ascii="Arial" w:eastAsia="Times New Roman" w:hAnsi="Arial" w:cs="Times New Roman"/>
      <w:sz w:val="20"/>
      <w:szCs w:val="24"/>
    </w:rPr>
  </w:style>
  <w:style w:type="paragraph" w:customStyle="1" w:styleId="CoffeyBullet2">
    <w:name w:val="Coffey Bullet 2"/>
    <w:basedOn w:val="CoffeyBullet1"/>
    <w:qFormat/>
    <w:rsid w:val="00EA0055"/>
    <w:pPr>
      <w:ind w:left="993" w:hanging="284"/>
    </w:pPr>
  </w:style>
  <w:style w:type="table" w:styleId="TableGrid">
    <w:name w:val="Table Grid"/>
    <w:basedOn w:val="TableNormal"/>
    <w:rsid w:val="00EA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ffeyCaseStudy">
    <w:name w:val="Coffey Case Study"/>
    <w:basedOn w:val="TableGrid"/>
    <w:uiPriority w:val="99"/>
    <w:rsid w:val="00EA0055"/>
    <w:tblPr/>
    <w:tblStylePr w:type="firstRow">
      <w:pPr>
        <w:jc w:val="left"/>
      </w:pPr>
      <w:rPr>
        <w:rFonts w:ascii="Arial" w:hAnsi="Arial"/>
        <w:color w:val="FFFFFF" w:themeColor="background1"/>
        <w:sz w:val="20"/>
      </w:rPr>
      <w:tblPr/>
      <w:tcPr>
        <w:tcBorders>
          <w:top w:val="single" w:sz="4" w:space="0" w:color="00A5BD"/>
          <w:left w:val="single" w:sz="4" w:space="0" w:color="00A5BD"/>
          <w:bottom w:val="single" w:sz="4" w:space="0" w:color="00A5BD"/>
          <w:right w:val="single" w:sz="4" w:space="0" w:color="00A5BD"/>
          <w:insideH w:val="single" w:sz="4" w:space="0" w:color="00A5BD"/>
          <w:insideV w:val="single" w:sz="4" w:space="0" w:color="00A5BD"/>
        </w:tcBorders>
        <w:shd w:val="clear" w:color="auto" w:fill="00A5BD"/>
      </w:tcPr>
    </w:tblStylePr>
  </w:style>
  <w:style w:type="paragraph" w:customStyle="1" w:styleId="CoffeyHeader">
    <w:name w:val="Coffey Header"/>
    <w:basedOn w:val="Normal"/>
    <w:qFormat/>
    <w:rsid w:val="00EA0055"/>
    <w:pPr>
      <w:spacing w:after="0" w:line="240" w:lineRule="auto"/>
      <w:ind w:right="-2"/>
    </w:pPr>
    <w:rPr>
      <w:rFonts w:ascii="Arial" w:eastAsia="Cambria" w:hAnsi="Arial" w:cs="Times New Roman"/>
      <w:caps/>
      <w:sz w:val="18"/>
      <w:szCs w:val="24"/>
    </w:rPr>
  </w:style>
  <w:style w:type="paragraph" w:customStyle="1" w:styleId="CoffeyFooter">
    <w:name w:val="Coffey Footer"/>
    <w:basedOn w:val="CoffeyHeader"/>
    <w:qFormat/>
    <w:rsid w:val="00EA0055"/>
    <w:pPr>
      <w:tabs>
        <w:tab w:val="right" w:pos="7938"/>
      </w:tabs>
    </w:pPr>
  </w:style>
  <w:style w:type="paragraph" w:customStyle="1" w:styleId="CoffeyParagraph">
    <w:name w:val="Coffey Paragraph"/>
    <w:basedOn w:val="Normal"/>
    <w:qFormat/>
    <w:rsid w:val="00EA0055"/>
    <w:pPr>
      <w:spacing w:before="77" w:after="113" w:line="250" w:lineRule="atLeast"/>
    </w:pPr>
    <w:rPr>
      <w:rFonts w:ascii="Arial" w:eastAsia="Times New Roman" w:hAnsi="Arial" w:cs="Times New Roman"/>
      <w:sz w:val="20"/>
      <w:szCs w:val="24"/>
    </w:rPr>
  </w:style>
  <w:style w:type="paragraph" w:customStyle="1" w:styleId="CoffeyTitle0Blue">
    <w:name w:val="Coffey Title 0 Blue"/>
    <w:basedOn w:val="CoffeyParagraph"/>
    <w:next w:val="CoffeyParagraph"/>
    <w:qFormat/>
    <w:rsid w:val="00EA0055"/>
    <w:pPr>
      <w:keepNext/>
      <w:spacing w:after="313"/>
    </w:pPr>
    <w:rPr>
      <w:color w:val="009FBB"/>
      <w:sz w:val="48"/>
    </w:rPr>
  </w:style>
  <w:style w:type="paragraph" w:customStyle="1" w:styleId="CoffeyHeading1Black">
    <w:name w:val="Coffey Heading 1 Black"/>
    <w:basedOn w:val="CoffeyTitle0Blue"/>
    <w:next w:val="CoffeyParagraph"/>
    <w:qFormat/>
    <w:rsid w:val="00EA0055"/>
    <w:pPr>
      <w:numPr>
        <w:numId w:val="2"/>
      </w:numPr>
      <w:ind w:left="709" w:hanging="709"/>
    </w:pPr>
  </w:style>
  <w:style w:type="paragraph" w:customStyle="1" w:styleId="CoffeyHeading2Black">
    <w:name w:val="Coffey Heading 2 Black"/>
    <w:basedOn w:val="CoffeyHeading1Black"/>
    <w:next w:val="CoffeyParagraph"/>
    <w:rsid w:val="00EA0055"/>
    <w:pPr>
      <w:numPr>
        <w:ilvl w:val="1"/>
      </w:numPr>
      <w:spacing w:before="277" w:after="113"/>
      <w:ind w:left="709" w:hanging="709"/>
    </w:pPr>
    <w:rPr>
      <w:sz w:val="28"/>
      <w:szCs w:val="28"/>
    </w:rPr>
  </w:style>
  <w:style w:type="paragraph" w:customStyle="1" w:styleId="CoffeyHeading3Black">
    <w:name w:val="Coffey Heading 3 Black"/>
    <w:basedOn w:val="CoffeyHeading2Black"/>
    <w:next w:val="CoffeyParagraph"/>
    <w:rsid w:val="00EA0055"/>
    <w:pPr>
      <w:numPr>
        <w:ilvl w:val="2"/>
      </w:numPr>
      <w:spacing w:before="77"/>
    </w:pPr>
    <w:rPr>
      <w:b/>
      <w:sz w:val="20"/>
      <w:szCs w:val="20"/>
    </w:rPr>
  </w:style>
  <w:style w:type="paragraph" w:customStyle="1" w:styleId="CoffeyParagraphBlue">
    <w:name w:val="Coffey Paragraph Blue"/>
    <w:basedOn w:val="CoffeyParagraph"/>
    <w:next w:val="CoffeyParagraph"/>
    <w:qFormat/>
    <w:rsid w:val="00EA0055"/>
    <w:rPr>
      <w:rFonts w:ascii="Arial Bold" w:hAnsi="Arial Bold"/>
      <w:b/>
      <w:color w:val="009FBB"/>
    </w:rPr>
  </w:style>
  <w:style w:type="paragraph" w:customStyle="1" w:styleId="CoffeyParagraphList">
    <w:name w:val="Coffey Paragraph List"/>
    <w:basedOn w:val="CoffeyParagraph"/>
    <w:qFormat/>
    <w:rsid w:val="00EA0055"/>
    <w:pPr>
      <w:numPr>
        <w:numId w:val="3"/>
      </w:numPr>
    </w:pPr>
  </w:style>
  <w:style w:type="paragraph" w:customStyle="1" w:styleId="CoffeyParagraphWhite">
    <w:name w:val="Coffey Paragraph White"/>
    <w:basedOn w:val="CoffeyParagraph"/>
    <w:autoRedefine/>
    <w:qFormat/>
    <w:rsid w:val="00FC5EEB"/>
    <w:rPr>
      <w:b/>
      <w:color w:val="FFFFFF" w:themeColor="background1"/>
      <w:szCs w:val="18"/>
    </w:rPr>
  </w:style>
  <w:style w:type="paragraph" w:customStyle="1" w:styleId="CoffeyTitle1Blue">
    <w:name w:val="Coffey Title 1 Blue"/>
    <w:basedOn w:val="CoffeyParagraph"/>
    <w:next w:val="CoffeyParagraph"/>
    <w:qFormat/>
    <w:rsid w:val="00EA0055"/>
    <w:pPr>
      <w:keepNext/>
      <w:spacing w:before="277"/>
    </w:pPr>
    <w:rPr>
      <w:color w:val="009FBB"/>
      <w:sz w:val="28"/>
    </w:rPr>
  </w:style>
  <w:style w:type="paragraph" w:customStyle="1" w:styleId="CoffeyTitle2Blue">
    <w:name w:val="Coffey Title 2 Blue"/>
    <w:basedOn w:val="CoffeyParagraph"/>
    <w:next w:val="CoffeyParagraph"/>
    <w:qFormat/>
    <w:rsid w:val="00EA0055"/>
    <w:pPr>
      <w:keepNext/>
    </w:pPr>
    <w:rPr>
      <w:rFonts w:cs="Arial"/>
      <w:b/>
      <w:color w:val="009FBB"/>
    </w:rPr>
  </w:style>
  <w:style w:type="paragraph" w:customStyle="1" w:styleId="CoffeyTitle3Black">
    <w:name w:val="Coffey Title 3 Black"/>
    <w:basedOn w:val="CoffeyTitle2Blue"/>
    <w:next w:val="CoffeyParagraph"/>
    <w:qFormat/>
    <w:rsid w:val="00EA0055"/>
    <w:rPr>
      <w:color w:val="auto"/>
    </w:rPr>
  </w:style>
  <w:style w:type="paragraph" w:customStyle="1" w:styleId="CoffeyTitleWhite">
    <w:name w:val="Coffey Title White"/>
    <w:basedOn w:val="CoffeyParagraphWhite"/>
    <w:next w:val="CoffeyParagraphWhite"/>
    <w:qFormat/>
    <w:rsid w:val="00EA0055"/>
    <w:pPr>
      <w:keepNext/>
    </w:pPr>
    <w:rPr>
      <w:rFonts w:cs="Arial"/>
      <w:b w:val="0"/>
      <w:sz w:val="28"/>
    </w:rPr>
  </w:style>
  <w:style w:type="table" w:styleId="ColorfulGrid-Accent5">
    <w:name w:val="Colorful Grid Accent 5"/>
    <w:basedOn w:val="TableNormal"/>
    <w:uiPriority w:val="73"/>
    <w:rsid w:val="00EA0055"/>
    <w:rPr>
      <w:color w:val="000000" w:themeColor="text1"/>
    </w:rPr>
    <w:tblPr>
      <w:tblStyleRowBandSize w:val="1"/>
      <w:tblStyleColBandSize w:val="1"/>
      <w:tblBorders>
        <w:insideH w:val="single" w:sz="4" w:space="0" w:color="FFFFFF" w:themeColor="background1"/>
      </w:tblBorders>
    </w:tblPr>
    <w:tcPr>
      <w:shd w:val="clear" w:color="auto" w:fill="BEF5FF" w:themeFill="accent5" w:themeFillTint="33"/>
    </w:tcPr>
    <w:tblStylePr w:type="firstRow">
      <w:rPr>
        <w:b/>
        <w:bCs/>
      </w:rPr>
      <w:tblPr/>
      <w:tcPr>
        <w:shd w:val="clear" w:color="auto" w:fill="7DEBFF" w:themeFill="accent5" w:themeFillTint="66"/>
      </w:tcPr>
    </w:tblStylePr>
    <w:tblStylePr w:type="lastRow">
      <w:rPr>
        <w:b/>
        <w:bCs/>
        <w:color w:val="000000" w:themeColor="text1"/>
      </w:rPr>
      <w:tblPr/>
      <w:tcPr>
        <w:shd w:val="clear" w:color="auto" w:fill="7DEBFF" w:themeFill="accent5" w:themeFillTint="66"/>
      </w:tcPr>
    </w:tblStylePr>
    <w:tblStylePr w:type="firstCol">
      <w:rPr>
        <w:color w:val="FFFFFF" w:themeColor="background1"/>
      </w:rPr>
      <w:tblPr/>
      <w:tcPr>
        <w:shd w:val="clear" w:color="auto" w:fill="00768C" w:themeFill="accent5" w:themeFillShade="BF"/>
      </w:tcPr>
    </w:tblStylePr>
    <w:tblStylePr w:type="lastCol">
      <w:rPr>
        <w:color w:val="FFFFFF" w:themeColor="background1"/>
      </w:rPr>
      <w:tblPr/>
      <w:tcPr>
        <w:shd w:val="clear" w:color="auto" w:fill="00768C" w:themeFill="accent5" w:themeFillShade="BF"/>
      </w:tc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ColorfulList">
    <w:name w:val="Colorful List"/>
    <w:basedOn w:val="TableNormal"/>
    <w:uiPriority w:val="72"/>
    <w:rsid w:val="00EA005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FootnoteReference">
    <w:name w:val="footnote reference"/>
    <w:basedOn w:val="DefaultParagraphFont"/>
    <w:rsid w:val="00EA0055"/>
    <w:rPr>
      <w:vertAlign w:val="superscript"/>
    </w:rPr>
  </w:style>
  <w:style w:type="paragraph" w:styleId="FootnoteText">
    <w:name w:val="footnote text"/>
    <w:basedOn w:val="Normal"/>
    <w:link w:val="FootnoteTextChar"/>
    <w:rsid w:val="00EA0055"/>
    <w:pPr>
      <w:spacing w:after="0" w:line="240" w:lineRule="auto"/>
    </w:pPr>
    <w:rPr>
      <w:rFonts w:ascii="Arial" w:eastAsia="Times New Roman" w:hAnsi="Arial" w:cs="Times New Roman"/>
      <w:sz w:val="16"/>
      <w:szCs w:val="16"/>
    </w:rPr>
  </w:style>
  <w:style w:type="character" w:customStyle="1" w:styleId="FootnoteTextChar">
    <w:name w:val="Footnote Text Char"/>
    <w:basedOn w:val="DefaultParagraphFont"/>
    <w:link w:val="FootnoteText"/>
    <w:rsid w:val="00EA0055"/>
    <w:rPr>
      <w:rFonts w:ascii="Arial" w:hAnsi="Arial"/>
      <w:sz w:val="16"/>
      <w:szCs w:val="16"/>
      <w:lang w:eastAsia="en-US"/>
    </w:rPr>
  </w:style>
  <w:style w:type="table" w:styleId="LightGrid-Accent1">
    <w:name w:val="Light Grid Accent 1"/>
    <w:basedOn w:val="TableNormal"/>
    <w:uiPriority w:val="62"/>
    <w:rsid w:val="00EA00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5">
    <w:name w:val="Medium Grid 1 Accent 5"/>
    <w:basedOn w:val="TableNormal"/>
    <w:uiPriority w:val="67"/>
    <w:rsid w:val="00EA0055"/>
    <w:tblPr>
      <w:tblStyleRowBandSize w:val="1"/>
      <w:tblStyleColBandSize w:val="1"/>
      <w:tblBorders>
        <w:top w:val="single" w:sz="8" w:space="0" w:color="0DD9FF" w:themeColor="accent5" w:themeTint="BF"/>
        <w:left w:val="single" w:sz="8" w:space="0" w:color="0DD9FF" w:themeColor="accent5" w:themeTint="BF"/>
        <w:bottom w:val="single" w:sz="8" w:space="0" w:color="0DD9FF" w:themeColor="accent5" w:themeTint="BF"/>
        <w:right w:val="single" w:sz="8" w:space="0" w:color="0DD9FF" w:themeColor="accent5" w:themeTint="BF"/>
        <w:insideH w:val="single" w:sz="8" w:space="0" w:color="0DD9FF" w:themeColor="accent5" w:themeTint="BF"/>
        <w:insideV w:val="single" w:sz="8" w:space="0" w:color="0DD9FF" w:themeColor="accent5" w:themeTint="BF"/>
      </w:tblBorders>
    </w:tblPr>
    <w:tcPr>
      <w:shd w:val="clear" w:color="auto" w:fill="AFF2FF" w:themeFill="accent5" w:themeFillTint="3F"/>
    </w:tcPr>
    <w:tblStylePr w:type="firstRow">
      <w:rPr>
        <w:b/>
        <w:bCs/>
      </w:rPr>
    </w:tblStylePr>
    <w:tblStylePr w:type="lastRow">
      <w:rPr>
        <w:b/>
        <w:bCs/>
      </w:rPr>
      <w:tblPr/>
      <w:tcPr>
        <w:tcBorders>
          <w:top w:val="single" w:sz="18" w:space="0" w:color="0DD9FF" w:themeColor="accent5" w:themeTint="BF"/>
        </w:tcBorders>
      </w:tcPr>
    </w:tblStylePr>
    <w:tblStylePr w:type="firstCol">
      <w:rPr>
        <w:b/>
        <w:bCs/>
      </w:rPr>
    </w:tblStylePr>
    <w:tblStylePr w:type="lastCol">
      <w:rPr>
        <w:b/>
        <w:bCs/>
      </w:rPr>
    </w:tblStylePr>
    <w:tblStylePr w:type="band1Vert">
      <w:tblPr/>
      <w:tcPr>
        <w:shd w:val="clear" w:color="auto" w:fill="5EE6FF" w:themeFill="accent5" w:themeFillTint="7F"/>
      </w:tcPr>
    </w:tblStylePr>
    <w:tblStylePr w:type="band1Horz">
      <w:tblPr/>
      <w:tcPr>
        <w:shd w:val="clear" w:color="auto" w:fill="5EE6FF" w:themeFill="accent5" w:themeFillTint="7F"/>
      </w:tcPr>
    </w:tblStylePr>
  </w:style>
  <w:style w:type="table" w:styleId="MediumShading1-Accent1">
    <w:name w:val="Medium Shading 1 Accent 1"/>
    <w:basedOn w:val="TableNormal"/>
    <w:uiPriority w:val="63"/>
    <w:rsid w:val="00EA005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rsid w:val="00EA0055"/>
    <w:pPr>
      <w:tabs>
        <w:tab w:val="center" w:pos="4513"/>
        <w:tab w:val="right" w:pos="9026"/>
      </w:tabs>
      <w:spacing w:after="0" w:line="240" w:lineRule="auto"/>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EA0055"/>
    <w:rPr>
      <w:rFonts w:ascii="Arial" w:hAnsi="Arial"/>
      <w:szCs w:val="24"/>
      <w:lang w:eastAsia="en-US"/>
    </w:rPr>
  </w:style>
  <w:style w:type="paragraph" w:styleId="Footer">
    <w:name w:val="footer"/>
    <w:basedOn w:val="Normal"/>
    <w:link w:val="FooterChar"/>
    <w:rsid w:val="00EA0055"/>
    <w:pPr>
      <w:tabs>
        <w:tab w:val="center" w:pos="4513"/>
        <w:tab w:val="right" w:pos="9026"/>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rsid w:val="00EA0055"/>
    <w:rPr>
      <w:rFonts w:ascii="Arial" w:hAnsi="Arial"/>
      <w:szCs w:val="24"/>
      <w:lang w:eastAsia="en-US"/>
    </w:rPr>
  </w:style>
  <w:style w:type="paragraph" w:styleId="BalloonText">
    <w:name w:val="Balloon Text"/>
    <w:basedOn w:val="Normal"/>
    <w:link w:val="BalloonTextChar"/>
    <w:rsid w:val="0051756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17569"/>
    <w:rPr>
      <w:rFonts w:ascii="Tahoma" w:hAnsi="Tahoma" w:cs="Tahoma"/>
      <w:sz w:val="16"/>
      <w:szCs w:val="16"/>
      <w:lang w:eastAsia="en-US"/>
    </w:rPr>
  </w:style>
  <w:style w:type="character" w:styleId="Hyperlink">
    <w:name w:val="Hyperlink"/>
    <w:basedOn w:val="DefaultParagraphFont"/>
    <w:rsid w:val="00517569"/>
    <w:rPr>
      <w:color w:val="0000FF"/>
      <w:u w:val="single"/>
    </w:rPr>
  </w:style>
  <w:style w:type="paragraph" w:customStyle="1" w:styleId="BodyCopy">
    <w:name w:val="Body Copy"/>
    <w:basedOn w:val="Normal"/>
    <w:rsid w:val="00517569"/>
    <w:pPr>
      <w:suppressAutoHyphens/>
      <w:spacing w:before="77" w:after="113" w:line="250" w:lineRule="atLeast"/>
    </w:pPr>
    <w:rPr>
      <w:rFonts w:ascii="Arial" w:eastAsia="Times New Roman" w:hAnsi="Arial" w:cs="Arial"/>
      <w:sz w:val="20"/>
      <w:szCs w:val="24"/>
    </w:rPr>
  </w:style>
  <w:style w:type="paragraph" w:customStyle="1" w:styleId="BodyBold">
    <w:name w:val="Body Bold"/>
    <w:basedOn w:val="Normal"/>
    <w:rsid w:val="00EB3401"/>
    <w:pPr>
      <w:suppressAutoHyphens/>
      <w:spacing w:before="77" w:after="113" w:line="250" w:lineRule="atLeast"/>
    </w:pPr>
    <w:rPr>
      <w:rFonts w:ascii="Arial Bold" w:eastAsia="Times New Roman" w:hAnsi="Arial Bold" w:cs="Arial"/>
      <w:b/>
      <w:bCs/>
      <w:sz w:val="20"/>
      <w:szCs w:val="24"/>
    </w:rPr>
  </w:style>
  <w:style w:type="paragraph" w:customStyle="1" w:styleId="BodyBoldNoSpace">
    <w:name w:val="Body Bold No Space"/>
    <w:basedOn w:val="Normal"/>
    <w:rsid w:val="00EB3401"/>
    <w:pPr>
      <w:suppressAutoHyphens/>
      <w:spacing w:after="0" w:line="250" w:lineRule="atLeast"/>
    </w:pPr>
    <w:rPr>
      <w:rFonts w:ascii="Arial Bold" w:eastAsia="Times New Roman" w:hAnsi="Arial Bold" w:cs="Arial"/>
      <w:b/>
      <w:bCs/>
      <w:sz w:val="20"/>
      <w:szCs w:val="24"/>
    </w:rPr>
  </w:style>
  <w:style w:type="character" w:styleId="CommentReference">
    <w:name w:val="annotation reference"/>
    <w:basedOn w:val="DefaultParagraphFont"/>
    <w:rsid w:val="00CA44CC"/>
    <w:rPr>
      <w:sz w:val="16"/>
      <w:szCs w:val="16"/>
    </w:rPr>
  </w:style>
  <w:style w:type="paragraph" w:styleId="CommentText">
    <w:name w:val="annotation text"/>
    <w:basedOn w:val="Normal"/>
    <w:link w:val="CommentTextChar"/>
    <w:rsid w:val="00CA44CC"/>
    <w:pPr>
      <w:spacing w:line="240" w:lineRule="auto"/>
    </w:pPr>
    <w:rPr>
      <w:sz w:val="20"/>
      <w:szCs w:val="20"/>
    </w:rPr>
  </w:style>
  <w:style w:type="character" w:customStyle="1" w:styleId="CommentTextChar">
    <w:name w:val="Comment Text Char"/>
    <w:basedOn w:val="DefaultParagraphFont"/>
    <w:link w:val="CommentText"/>
    <w:rsid w:val="00CA44C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CA44CC"/>
    <w:rPr>
      <w:b/>
      <w:bCs/>
    </w:rPr>
  </w:style>
  <w:style w:type="character" w:customStyle="1" w:styleId="CommentSubjectChar">
    <w:name w:val="Comment Subject Char"/>
    <w:basedOn w:val="CommentTextChar"/>
    <w:link w:val="CommentSubject"/>
    <w:rsid w:val="00CA44CC"/>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4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009FBB"/>
      </a:accent5>
      <a:accent6>
        <a:srgbClr val="EB6E08"/>
      </a:accent6>
      <a:hlink>
        <a:srgbClr val="009FBB"/>
      </a:hlink>
      <a:folHlink>
        <a:srgbClr val="EB6E0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CAD8D-2829-4243-B3A7-6D209289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vt:lpstr>
    </vt:vector>
  </TitlesOfParts>
  <Company>Coffey International Limited</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Adam Brain</dc:creator>
  <cp:lastModifiedBy>Mary Roach</cp:lastModifiedBy>
  <cp:revision>3</cp:revision>
  <cp:lastPrinted>2012-04-17T11:11:00Z</cp:lastPrinted>
  <dcterms:created xsi:type="dcterms:W3CDTF">2014-10-28T22:53:00Z</dcterms:created>
  <dcterms:modified xsi:type="dcterms:W3CDTF">2014-10-29T20:38:00Z</dcterms:modified>
</cp:coreProperties>
</file>